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843" w:rsidRPr="0018034A" w:rsidRDefault="002A3843" w:rsidP="002A384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8034A">
        <w:rPr>
          <w:rFonts w:ascii="Liberation Serif" w:hAnsi="Liberation Serif" w:cs="Liberation Serif"/>
          <w:b/>
          <w:sz w:val="28"/>
          <w:szCs w:val="28"/>
        </w:rPr>
        <w:t>Должностной регламент</w:t>
      </w:r>
    </w:p>
    <w:p w:rsidR="002A3843" w:rsidRPr="0018034A" w:rsidRDefault="002A3843" w:rsidP="002A384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8034A">
        <w:rPr>
          <w:rFonts w:ascii="Liberation Serif" w:hAnsi="Liberation Serif" w:cs="Liberation Serif"/>
          <w:b/>
          <w:sz w:val="28"/>
          <w:szCs w:val="28"/>
        </w:rPr>
        <w:t xml:space="preserve">главного специалиста отдела профессионального образования </w:t>
      </w:r>
    </w:p>
    <w:p w:rsidR="002A3843" w:rsidRPr="0018034A" w:rsidRDefault="002A3843" w:rsidP="002A3843">
      <w:pPr>
        <w:shd w:val="clear" w:color="auto" w:fill="FFFFFF"/>
        <w:rPr>
          <w:rFonts w:ascii="Liberation Serif" w:hAnsi="Liberation Serif" w:cs="Liberation Serif"/>
          <w:b/>
          <w:sz w:val="28"/>
          <w:szCs w:val="28"/>
        </w:rPr>
      </w:pPr>
    </w:p>
    <w:p w:rsidR="002A3843" w:rsidRPr="0018034A" w:rsidRDefault="002A3843" w:rsidP="002A3843">
      <w:pPr>
        <w:numPr>
          <w:ilvl w:val="0"/>
          <w:numId w:val="2"/>
        </w:numPr>
        <w:shd w:val="clear" w:color="auto" w:fill="FFFFFF"/>
        <w:ind w:left="0" w:firstLine="36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8034A">
        <w:rPr>
          <w:rFonts w:ascii="Liberation Serif" w:hAnsi="Liberation Serif" w:cs="Liberation Serif"/>
          <w:b/>
          <w:sz w:val="28"/>
          <w:szCs w:val="28"/>
        </w:rPr>
        <w:t>Общие положения</w:t>
      </w:r>
    </w:p>
    <w:p w:rsidR="002A3843" w:rsidRPr="0018034A" w:rsidRDefault="002A3843" w:rsidP="002A3843">
      <w:pPr>
        <w:shd w:val="clear" w:color="auto" w:fill="FFFFFF"/>
        <w:ind w:left="720"/>
        <w:rPr>
          <w:rFonts w:ascii="Liberation Serif" w:hAnsi="Liberation Serif" w:cs="Liberation Serif"/>
          <w:b/>
          <w:sz w:val="28"/>
          <w:szCs w:val="28"/>
        </w:rPr>
      </w:pPr>
    </w:p>
    <w:p w:rsidR="002A3843" w:rsidRPr="0018034A" w:rsidRDefault="002A3843" w:rsidP="002A3843">
      <w:pPr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>Настоящий должностной регламент разработан в соответствии                             с Федеральным законом от 27 июля 2004 года № 79-ФЗ «О государственной гражданской службе Российской Федерации», Законом Свердловской                    области от 15 июля 2005 года № 84-ОЗ «Об особенностях государственной                 гражданской службы Свердловской области», Административным регламентом М</w:t>
      </w:r>
      <w:r w:rsidR="00D17EE8" w:rsidRPr="0018034A">
        <w:rPr>
          <w:rFonts w:ascii="Liberation Serif" w:hAnsi="Liberation Serif" w:cs="Liberation Serif"/>
          <w:sz w:val="28"/>
          <w:szCs w:val="28"/>
        </w:rPr>
        <w:t>инистерства образования и молоде</w:t>
      </w:r>
      <w:r w:rsidRPr="0018034A">
        <w:rPr>
          <w:rFonts w:ascii="Liberation Serif" w:hAnsi="Liberation Serif" w:cs="Liberation Serif"/>
          <w:sz w:val="28"/>
          <w:szCs w:val="28"/>
        </w:rPr>
        <w:t xml:space="preserve">жной политики Свердловской области </w:t>
      </w:r>
      <w:r w:rsidRPr="0018034A">
        <w:rPr>
          <w:rFonts w:ascii="Liberation Serif" w:hAnsi="Liberation Serif" w:cs="Liberation Serif"/>
          <w:sz w:val="28"/>
          <w:szCs w:val="28"/>
        </w:rPr>
        <w:br/>
        <w:t xml:space="preserve">(далее – Административный регламент Министерства), Положением об отделе профессионального образования (далее – отдел) Министерства образования </w:t>
      </w:r>
      <w:r w:rsidR="00D17EE8" w:rsidRPr="0018034A">
        <w:rPr>
          <w:rFonts w:ascii="Liberation Serif" w:hAnsi="Liberation Serif" w:cs="Liberation Serif"/>
          <w:sz w:val="28"/>
          <w:szCs w:val="28"/>
        </w:rPr>
        <w:br/>
      </w:r>
      <w:r w:rsidRPr="0018034A">
        <w:rPr>
          <w:rFonts w:ascii="Liberation Serif" w:hAnsi="Liberation Serif" w:cs="Liberation Serif"/>
          <w:sz w:val="28"/>
          <w:szCs w:val="28"/>
        </w:rPr>
        <w:t>и молод</w:t>
      </w:r>
      <w:r w:rsidR="00D17EE8" w:rsidRPr="0018034A">
        <w:rPr>
          <w:rFonts w:ascii="Liberation Serif" w:hAnsi="Liberation Serif" w:cs="Liberation Serif"/>
          <w:sz w:val="28"/>
          <w:szCs w:val="28"/>
        </w:rPr>
        <w:t>е</w:t>
      </w:r>
      <w:r w:rsidRPr="0018034A">
        <w:rPr>
          <w:rFonts w:ascii="Liberation Serif" w:hAnsi="Liberation Serif" w:cs="Liberation Serif"/>
          <w:sz w:val="28"/>
          <w:szCs w:val="28"/>
        </w:rPr>
        <w:t xml:space="preserve">жной политики Свердловской области (далее – Министерство).  </w:t>
      </w:r>
    </w:p>
    <w:p w:rsidR="002A3843" w:rsidRPr="0018034A" w:rsidRDefault="002A3843" w:rsidP="002A384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>2. Должность главного специалиста отдела профессионального образования (далее – должность) в соответствии с Реестром должностей государственной гражданской службы Свердловской области, утвержд</w:t>
      </w:r>
      <w:r w:rsidR="00D17EE8" w:rsidRPr="0018034A">
        <w:rPr>
          <w:rFonts w:ascii="Liberation Serif" w:hAnsi="Liberation Serif" w:cs="Liberation Serif"/>
          <w:sz w:val="28"/>
          <w:szCs w:val="28"/>
        </w:rPr>
        <w:t>е</w:t>
      </w:r>
      <w:r w:rsidRPr="0018034A">
        <w:rPr>
          <w:rFonts w:ascii="Liberation Serif" w:hAnsi="Liberation Serif" w:cs="Liberation Serif"/>
          <w:sz w:val="28"/>
          <w:szCs w:val="28"/>
        </w:rPr>
        <w:t>нным Указом Губернатора Свердловской области от 05.05.2005 № 281-УГ «Об утверждении Реестра должностей государственной гражданской службы Свердловской области», относится к «старшей» группе должностей государственной гражданской службы Свердловской области категории «специалисты».</w:t>
      </w:r>
    </w:p>
    <w:p w:rsidR="002A3843" w:rsidRPr="0018034A" w:rsidRDefault="002A3843" w:rsidP="00D17EE8">
      <w:pPr>
        <w:shd w:val="clear" w:color="auto" w:fill="FFFFFF"/>
        <w:tabs>
          <w:tab w:val="left" w:pos="-14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 xml:space="preserve">3. Область профессиональной служебной деятельности, в соответствии </w:t>
      </w:r>
      <w:r w:rsidR="00890EB7" w:rsidRPr="0018034A">
        <w:rPr>
          <w:rFonts w:ascii="Liberation Serif" w:hAnsi="Liberation Serif" w:cs="Liberation Serif"/>
          <w:sz w:val="28"/>
          <w:szCs w:val="28"/>
        </w:rPr>
        <w:br/>
      </w:r>
      <w:r w:rsidRPr="0018034A">
        <w:rPr>
          <w:rFonts w:ascii="Liberation Serif" w:hAnsi="Liberation Serif" w:cs="Liberation Serif"/>
          <w:sz w:val="28"/>
          <w:szCs w:val="28"/>
        </w:rPr>
        <w:t xml:space="preserve">с которой государственный гражданский служащий Свердловской области </w:t>
      </w:r>
      <w:r w:rsidR="00890EB7" w:rsidRPr="0018034A">
        <w:rPr>
          <w:rFonts w:ascii="Liberation Serif" w:hAnsi="Liberation Serif" w:cs="Liberation Serif"/>
          <w:sz w:val="28"/>
          <w:szCs w:val="28"/>
        </w:rPr>
        <w:br/>
      </w:r>
      <w:r w:rsidRPr="0018034A">
        <w:rPr>
          <w:rFonts w:ascii="Liberation Serif" w:hAnsi="Liberation Serif" w:cs="Liberation Serif"/>
          <w:sz w:val="28"/>
          <w:szCs w:val="28"/>
        </w:rPr>
        <w:t>(далее – государственный гражданский служащий) исполняет должностные обязанности: государственное</w:t>
      </w:r>
      <w:r w:rsidR="00D17EE8" w:rsidRPr="0018034A">
        <w:rPr>
          <w:rFonts w:ascii="Liberation Serif" w:hAnsi="Liberation Serif" w:cs="Liberation Serif"/>
          <w:sz w:val="28"/>
          <w:szCs w:val="28"/>
        </w:rPr>
        <w:t xml:space="preserve"> управление в сфере образования, р</w:t>
      </w:r>
      <w:r w:rsidRPr="0018034A">
        <w:rPr>
          <w:rFonts w:ascii="Liberation Serif" w:hAnsi="Liberation Serif" w:cs="Liberation Serif"/>
          <w:sz w:val="28"/>
          <w:szCs w:val="28"/>
        </w:rPr>
        <w:t>егулирование образования и молодежная политика</w:t>
      </w:r>
      <w:r w:rsidR="00D17EE8" w:rsidRPr="0018034A">
        <w:rPr>
          <w:rFonts w:ascii="Liberation Serif" w:hAnsi="Liberation Serif" w:cs="Liberation Serif"/>
          <w:sz w:val="28"/>
          <w:szCs w:val="28"/>
        </w:rPr>
        <w:t>.</w:t>
      </w:r>
    </w:p>
    <w:p w:rsidR="002A3843" w:rsidRPr="0018034A" w:rsidRDefault="002A3843" w:rsidP="00CF66BB">
      <w:pPr>
        <w:shd w:val="clear" w:color="auto" w:fill="FFFFFF"/>
        <w:tabs>
          <w:tab w:val="left" w:pos="-142"/>
        </w:tabs>
        <w:spacing w:line="23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>4. Вид профессиональной служебной деятельности, в соответствии</w:t>
      </w:r>
      <w:r w:rsidRPr="0018034A">
        <w:rPr>
          <w:rFonts w:ascii="Liberation Serif" w:hAnsi="Liberation Serif" w:cs="Liberation Serif"/>
          <w:sz w:val="28"/>
          <w:szCs w:val="28"/>
        </w:rPr>
        <w:br/>
        <w:t>с которым государственный гражданский служащий исполняет должностные обязанности</w:t>
      </w:r>
      <w:r w:rsidR="00CF66BB" w:rsidRPr="0018034A">
        <w:rPr>
          <w:rFonts w:ascii="Liberation Serif" w:hAnsi="Liberation Serif" w:cs="Liberation Serif"/>
          <w:sz w:val="28"/>
          <w:szCs w:val="28"/>
        </w:rPr>
        <w:t xml:space="preserve"> (</w:t>
      </w:r>
      <w:bookmarkStart w:id="0" w:name="_Toc476580691"/>
      <w:bookmarkStart w:id="1" w:name="_Toc476615750"/>
      <w:bookmarkStart w:id="2" w:name="_Toc476837939"/>
      <w:bookmarkStart w:id="3" w:name="_Toc477191803"/>
      <w:bookmarkStart w:id="4" w:name="_Toc477194268"/>
      <w:bookmarkStart w:id="5" w:name="_Toc477361946"/>
      <w:bookmarkStart w:id="6" w:name="_Toc477362376"/>
      <w:bookmarkStart w:id="7" w:name="_Toc477431787"/>
      <w:bookmarkStart w:id="8" w:name="_Toc477434797"/>
      <w:bookmarkStart w:id="9" w:name="_Toc477447652"/>
      <w:bookmarkStart w:id="10" w:name="_Toc477819618"/>
      <w:bookmarkStart w:id="11" w:name="_Toc477865697"/>
      <w:bookmarkStart w:id="12" w:name="_Toc477886225"/>
      <w:bookmarkStart w:id="13" w:name="_Toc477953258"/>
      <w:bookmarkStart w:id="14" w:name="_Toc478032805"/>
      <w:bookmarkStart w:id="15" w:name="_Toc478038678"/>
      <w:bookmarkStart w:id="16" w:name="_Toc478047163"/>
      <w:bookmarkStart w:id="17" w:name="_Toc478120023"/>
      <w:bookmarkStart w:id="18" w:name="_Toc478120617"/>
      <w:bookmarkStart w:id="19" w:name="_Toc478124693"/>
      <w:bookmarkStart w:id="20" w:name="_Toc478125635"/>
      <w:bookmarkStart w:id="21" w:name="_Toc478417138"/>
      <w:bookmarkStart w:id="22" w:name="_Toc478906883"/>
      <w:bookmarkStart w:id="23" w:name="_Toc478998141"/>
      <w:r w:rsidR="00CF66BB" w:rsidRPr="0018034A">
        <w:rPr>
          <w:rFonts w:ascii="Liberation Serif" w:hAnsi="Liberation Serif" w:cs="Liberation Serif"/>
          <w:sz w:val="28"/>
          <w:szCs w:val="28"/>
        </w:rPr>
        <w:t>р</w:t>
      </w:r>
      <w:r w:rsidR="008150AD" w:rsidRPr="0018034A">
        <w:rPr>
          <w:rFonts w:ascii="Liberation Serif" w:eastAsia="Calibri" w:hAnsi="Liberation Serif" w:cs="Liberation Serif"/>
          <w:sz w:val="28"/>
          <w:szCs w:val="28"/>
        </w:rPr>
        <w:t>азработка и реализация государственной стратегии в сфере образования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="008150AD" w:rsidRPr="0018034A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bookmarkStart w:id="24" w:name="_Toc476580695"/>
      <w:bookmarkStart w:id="25" w:name="_Toc476615754"/>
      <w:bookmarkStart w:id="26" w:name="_Toc476837943"/>
      <w:bookmarkStart w:id="27" w:name="_Toc477191807"/>
      <w:bookmarkStart w:id="28" w:name="_Toc477194272"/>
      <w:bookmarkStart w:id="29" w:name="_Toc477361950"/>
      <w:bookmarkStart w:id="30" w:name="_Toc477362380"/>
      <w:bookmarkStart w:id="31" w:name="_Toc477431791"/>
      <w:bookmarkStart w:id="32" w:name="_Toc477434801"/>
      <w:bookmarkStart w:id="33" w:name="_Toc477447656"/>
      <w:bookmarkStart w:id="34" w:name="_Toc477819622"/>
      <w:bookmarkStart w:id="35" w:name="_Toc477865701"/>
      <w:bookmarkStart w:id="36" w:name="_Toc477886229"/>
      <w:bookmarkStart w:id="37" w:name="_Toc477953262"/>
      <w:bookmarkStart w:id="38" w:name="_Toc478032809"/>
      <w:bookmarkStart w:id="39" w:name="_Toc478038682"/>
      <w:bookmarkStart w:id="40" w:name="_Toc478047167"/>
      <w:bookmarkStart w:id="41" w:name="_Toc478120027"/>
      <w:bookmarkStart w:id="42" w:name="_Toc478120621"/>
      <w:bookmarkStart w:id="43" w:name="_Toc478124697"/>
      <w:bookmarkStart w:id="44" w:name="_Toc478125639"/>
      <w:bookmarkStart w:id="45" w:name="_Toc478417142"/>
      <w:bookmarkStart w:id="46" w:name="_Toc478906887"/>
      <w:bookmarkStart w:id="47" w:name="_Toc478998145"/>
      <w:r w:rsidR="00CF66BB" w:rsidRPr="0018034A">
        <w:rPr>
          <w:rFonts w:ascii="Liberation Serif" w:eastAsia="Calibri" w:hAnsi="Liberation Serif" w:cs="Liberation Serif"/>
          <w:sz w:val="28"/>
          <w:szCs w:val="28"/>
        </w:rPr>
        <w:t>р</w:t>
      </w:r>
      <w:r w:rsidR="008150AD" w:rsidRPr="0018034A">
        <w:rPr>
          <w:rFonts w:ascii="Liberation Serif" w:eastAsia="Calibri" w:hAnsi="Liberation Serif" w:cs="Liberation Serif"/>
          <w:sz w:val="28"/>
          <w:szCs w:val="28"/>
        </w:rPr>
        <w:t>егулирование в сфере профессионального образования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="00CF66BB" w:rsidRPr="0018034A">
        <w:rPr>
          <w:rFonts w:ascii="Liberation Serif" w:eastAsia="Calibri" w:hAnsi="Liberation Serif" w:cs="Liberation Serif"/>
          <w:sz w:val="28"/>
          <w:szCs w:val="28"/>
        </w:rPr>
        <w:t>)</w:t>
      </w:r>
      <w:r w:rsidR="008150AD" w:rsidRPr="0018034A">
        <w:rPr>
          <w:rFonts w:ascii="Liberation Serif" w:eastAsia="Calibri" w:hAnsi="Liberation Serif" w:cs="Liberation Serif"/>
          <w:sz w:val="28"/>
          <w:szCs w:val="28"/>
        </w:rPr>
        <w:t>:</w:t>
      </w:r>
    </w:p>
    <w:p w:rsidR="002A3843" w:rsidRPr="0018034A" w:rsidRDefault="002A3843" w:rsidP="002A3843">
      <w:pPr>
        <w:shd w:val="clear" w:color="auto" w:fill="FFFFFF"/>
        <w:tabs>
          <w:tab w:val="left" w:pos="-142"/>
        </w:tabs>
        <w:spacing w:line="23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>1) обеспечение организации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 в подведомственных государственных образовательных организациях Свердловской области;</w:t>
      </w:r>
    </w:p>
    <w:p w:rsidR="002A3843" w:rsidRPr="0018034A" w:rsidRDefault="002A3843" w:rsidP="002A384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>2) полномочия учредителя в отношении подведомственных государственных учреждений Свердловской области, за исключением полномочий, определенных Правительством Свердловской области, координации их деятельности;</w:t>
      </w:r>
    </w:p>
    <w:p w:rsidR="002A3843" w:rsidRPr="0018034A" w:rsidRDefault="002A3843" w:rsidP="002A3843">
      <w:pPr>
        <w:shd w:val="clear" w:color="auto" w:fill="FFFFFF"/>
        <w:tabs>
          <w:tab w:val="left" w:pos="-142"/>
        </w:tabs>
        <w:spacing w:line="235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ab/>
        <w:t>5. Задачи, на реализацию которых ориентировано исполнение должностных обязанностей:</w:t>
      </w:r>
    </w:p>
    <w:p w:rsidR="002A3843" w:rsidRPr="0018034A" w:rsidRDefault="002A3843" w:rsidP="00266DFA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 xml:space="preserve">1) обеспечивает управление по созданию условий функционирования </w:t>
      </w:r>
      <w:r w:rsidR="00890EB7" w:rsidRPr="0018034A">
        <w:rPr>
          <w:rFonts w:ascii="Liberation Serif" w:hAnsi="Liberation Serif" w:cs="Liberation Serif"/>
          <w:sz w:val="28"/>
          <w:szCs w:val="28"/>
        </w:rPr>
        <w:br/>
      </w:r>
      <w:r w:rsidRPr="0018034A">
        <w:rPr>
          <w:rFonts w:ascii="Liberation Serif" w:hAnsi="Liberation Serif" w:cs="Liberation Serif"/>
          <w:sz w:val="28"/>
          <w:szCs w:val="28"/>
        </w:rPr>
        <w:t>и развития подведомственных профессиональных образовательных организаций;</w:t>
      </w:r>
    </w:p>
    <w:p w:rsidR="002A3843" w:rsidRPr="0018034A" w:rsidRDefault="002A3843" w:rsidP="00266DFA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 xml:space="preserve">2) обеспечивает контроль соблюдения прав граждан на получение качественного образования в соответствии с нормами федеральных </w:t>
      </w:r>
      <w:r w:rsidRPr="0018034A">
        <w:rPr>
          <w:rFonts w:ascii="Liberation Serif" w:hAnsi="Liberation Serif" w:cs="Liberation Serif"/>
          <w:sz w:val="28"/>
          <w:szCs w:val="28"/>
        </w:rPr>
        <w:lastRenderedPageBreak/>
        <w:t>государственных образовательных стандартов среднего профессионального образования в профессиональных образовательных организациях;</w:t>
      </w:r>
    </w:p>
    <w:p w:rsidR="002A3843" w:rsidRPr="0018034A" w:rsidRDefault="002A3843" w:rsidP="00266DF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>3) обеспечивает организацию мониторинга результатов деятельности  профессиональных образовательных организаций;</w:t>
      </w:r>
    </w:p>
    <w:p w:rsidR="002A3843" w:rsidRPr="0018034A" w:rsidRDefault="002A3843" w:rsidP="00266DF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 xml:space="preserve">4) готовит предложения по развитию региональной нормативно-правовой базы, обеспечивающей реализацию прав граждан на среднее профессиональное образование, </w:t>
      </w:r>
    </w:p>
    <w:p w:rsidR="002A3843" w:rsidRPr="0018034A" w:rsidRDefault="002A3843" w:rsidP="00266DF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>5) участвует в подготовке предложений по формированию государственного задания на реализацию государственных услуг и работ для государственных образовательных организаций Свердловской области;</w:t>
      </w:r>
    </w:p>
    <w:p w:rsidR="002A3843" w:rsidRPr="0018034A" w:rsidRDefault="002A3843" w:rsidP="00266DF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 xml:space="preserve">6) готовит предложения по включению подведомственных профессиональных образовательных организаций в государственные программы Свердловской области; </w:t>
      </w:r>
    </w:p>
    <w:p w:rsidR="002A3843" w:rsidRPr="0018034A" w:rsidRDefault="002A3843" w:rsidP="00266DF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 xml:space="preserve">7) осуществляет контроль и оценивает результаты деятельности руководителей подведомственных государственных профессиональных образовательных организаций в части реализации прав граждан на получение качественного образования; </w:t>
      </w:r>
    </w:p>
    <w:p w:rsidR="002A3843" w:rsidRPr="0018034A" w:rsidRDefault="002A3843" w:rsidP="00266DF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48" w:name="sub_101446"/>
      <w:r w:rsidRPr="0018034A">
        <w:rPr>
          <w:rFonts w:ascii="Liberation Serif" w:hAnsi="Liberation Serif" w:cs="Liberation Serif"/>
          <w:sz w:val="28"/>
          <w:szCs w:val="28"/>
        </w:rPr>
        <w:t>8) устанавливает контрольные цифры приема профессиональным образовательным организациям Свердловской области за счет средств областного бюджета в порядке, установленном законодательством Свердловской области;</w:t>
      </w:r>
    </w:p>
    <w:bookmarkEnd w:id="48"/>
    <w:p w:rsidR="002A3843" w:rsidRPr="0018034A" w:rsidRDefault="002A3843" w:rsidP="00266DF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>9) проводит работу по профессиональной ориентации граждан, поступающих на обучение по образовательным программам среднего профессионального образования;</w:t>
      </w:r>
    </w:p>
    <w:p w:rsidR="002A3843" w:rsidRPr="0018034A" w:rsidRDefault="002A3843" w:rsidP="00266DF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 xml:space="preserve">10) осуществляет систематическое стандартизированное наблюдение </w:t>
      </w:r>
      <w:r w:rsidR="00890EB7" w:rsidRPr="0018034A">
        <w:rPr>
          <w:rFonts w:ascii="Liberation Serif" w:hAnsi="Liberation Serif" w:cs="Liberation Serif"/>
          <w:sz w:val="28"/>
          <w:szCs w:val="28"/>
        </w:rPr>
        <w:br/>
      </w:r>
      <w:r w:rsidRPr="0018034A">
        <w:rPr>
          <w:rFonts w:ascii="Liberation Serif" w:hAnsi="Liberation Serif" w:cs="Liberation Serif"/>
          <w:sz w:val="28"/>
          <w:szCs w:val="28"/>
        </w:rPr>
        <w:t>за состоянием образования и динамикой изменений его результатов, условиями осуществления образовательной деятельности, контингентом обучающихся, учебными и внеучебными достижениями обучающихся, профессиональными достижениями выпускников организаций, осуществляющих образовательную деятельность на территории Свердловской области, состоянием сети организаций, осуществляющих образовательную деятельность на территории Свердловской области;</w:t>
      </w:r>
    </w:p>
    <w:p w:rsidR="002A3843" w:rsidRPr="0018034A" w:rsidRDefault="002A3843" w:rsidP="00266DF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 xml:space="preserve">11) осуществляет сбор, обработку и анализ информации, установленной </w:t>
      </w:r>
      <w:hyperlink r:id="rId8" w:history="1">
        <w:r w:rsidRPr="0018034A">
          <w:rPr>
            <w:rStyle w:val="a9"/>
            <w:rFonts w:ascii="Liberation Serif" w:hAnsi="Liberation Serif" w:cs="Liberation Serif"/>
            <w:color w:val="auto"/>
            <w:sz w:val="28"/>
            <w:szCs w:val="28"/>
          </w:rPr>
          <w:t>Федеральным законом</w:t>
        </w:r>
      </w:hyperlink>
      <w:r w:rsidR="00266DFA" w:rsidRPr="0018034A">
        <w:rPr>
          <w:rFonts w:ascii="Liberation Serif" w:hAnsi="Liberation Serif" w:cs="Liberation Serif"/>
        </w:rPr>
        <w:t xml:space="preserve"> </w:t>
      </w:r>
      <w:r w:rsidRPr="0018034A">
        <w:rPr>
          <w:rFonts w:ascii="Liberation Serif" w:hAnsi="Liberation Serif" w:cs="Liberation Serif"/>
          <w:sz w:val="28"/>
          <w:szCs w:val="28"/>
        </w:rPr>
        <w:t xml:space="preserve">от 29 декабря 2012 года </w:t>
      </w:r>
      <w:r w:rsidR="00890EB7" w:rsidRPr="0018034A">
        <w:rPr>
          <w:rFonts w:ascii="Liberation Serif" w:hAnsi="Liberation Serif" w:cs="Liberation Serif"/>
          <w:sz w:val="28"/>
          <w:szCs w:val="28"/>
        </w:rPr>
        <w:t>№</w:t>
      </w:r>
      <w:r w:rsidRPr="0018034A">
        <w:rPr>
          <w:rFonts w:ascii="Liberation Serif" w:hAnsi="Liberation Serif" w:cs="Liberation Serif"/>
          <w:sz w:val="28"/>
          <w:szCs w:val="28"/>
        </w:rPr>
        <w:t xml:space="preserve"> 273-ФЗ «Об образовании </w:t>
      </w:r>
      <w:r w:rsidR="00890EB7" w:rsidRPr="0018034A">
        <w:rPr>
          <w:rFonts w:ascii="Liberation Serif" w:hAnsi="Liberation Serif" w:cs="Liberation Serif"/>
          <w:sz w:val="28"/>
          <w:szCs w:val="28"/>
        </w:rPr>
        <w:br/>
      </w:r>
      <w:r w:rsidRPr="0018034A">
        <w:rPr>
          <w:rFonts w:ascii="Liberation Serif" w:hAnsi="Liberation Serif" w:cs="Liberation Serif"/>
          <w:sz w:val="28"/>
          <w:szCs w:val="28"/>
        </w:rPr>
        <w:t>в Российской Федерации»;</w:t>
      </w:r>
    </w:p>
    <w:p w:rsidR="002A3843" w:rsidRPr="0018034A" w:rsidRDefault="002A3843" w:rsidP="00266DF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>12) определяет показатели эффективности деятельности подведомственных профессиональных образовательных организаций;</w:t>
      </w:r>
    </w:p>
    <w:p w:rsidR="002A3843" w:rsidRPr="0018034A" w:rsidRDefault="002A3843" w:rsidP="00266DF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>13) формирует предложения по профессионально-квалификационной структуре подготовки кадров, ведет деятельность по установлению контрольных цифр приема на основе прогноза развития социально-экономического комплекса, а также мониторинг выполнения контрольных цифр приема;</w:t>
      </w:r>
    </w:p>
    <w:p w:rsidR="002A3843" w:rsidRPr="0018034A" w:rsidRDefault="002A3843" w:rsidP="00266DF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 xml:space="preserve">14) обеспечивает организационно-содержательные условия формирования </w:t>
      </w:r>
      <w:r w:rsidR="001E7537" w:rsidRPr="0018034A">
        <w:rPr>
          <w:rFonts w:ascii="Liberation Serif" w:hAnsi="Liberation Serif" w:cs="Liberation Serif"/>
          <w:sz w:val="28"/>
          <w:szCs w:val="28"/>
        </w:rPr>
        <w:br/>
      </w:r>
      <w:r w:rsidRPr="0018034A">
        <w:rPr>
          <w:rFonts w:ascii="Liberation Serif" w:hAnsi="Liberation Serif" w:cs="Liberation Serif"/>
          <w:sz w:val="28"/>
          <w:szCs w:val="28"/>
        </w:rPr>
        <w:t>и развития независимой оценки квалификаций, профессионально-общественной аккредитации основных профессиональных образовательных программ, общественной аккредитации профессиональных образовательных организаций;</w:t>
      </w:r>
    </w:p>
    <w:p w:rsidR="002A3843" w:rsidRPr="0018034A" w:rsidRDefault="002A3843" w:rsidP="00266DFA">
      <w:pPr>
        <w:ind w:firstLine="709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>15) осуществляет мониторинг трудоустройства выпускников;</w:t>
      </w:r>
    </w:p>
    <w:p w:rsidR="002A3843" w:rsidRPr="0018034A" w:rsidRDefault="002A3843" w:rsidP="00266DF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lastRenderedPageBreak/>
        <w:t xml:space="preserve">16) осуществляет работу по развитию системы профессиональной ориентации </w:t>
      </w:r>
      <w:r w:rsidR="00E915DE" w:rsidRPr="0018034A">
        <w:rPr>
          <w:rFonts w:ascii="Liberation Serif" w:hAnsi="Liberation Serif" w:cs="Liberation Serif"/>
          <w:sz w:val="28"/>
          <w:szCs w:val="28"/>
        </w:rPr>
        <w:t xml:space="preserve">детей и </w:t>
      </w:r>
      <w:r w:rsidRPr="0018034A">
        <w:rPr>
          <w:rFonts w:ascii="Liberation Serif" w:hAnsi="Liberation Serif" w:cs="Liberation Serif"/>
          <w:sz w:val="28"/>
          <w:szCs w:val="28"/>
        </w:rPr>
        <w:t>молодежи</w:t>
      </w:r>
      <w:r w:rsidR="00E915DE" w:rsidRPr="0018034A">
        <w:rPr>
          <w:rFonts w:ascii="Liberation Serif" w:hAnsi="Liberation Serif" w:cs="Liberation Serif"/>
          <w:sz w:val="28"/>
          <w:szCs w:val="28"/>
        </w:rPr>
        <w:t xml:space="preserve"> на получение среднего профессионального образования</w:t>
      </w:r>
      <w:r w:rsidRPr="0018034A">
        <w:rPr>
          <w:rFonts w:ascii="Liberation Serif" w:hAnsi="Liberation Serif" w:cs="Liberation Serif"/>
          <w:sz w:val="28"/>
          <w:szCs w:val="28"/>
        </w:rPr>
        <w:t xml:space="preserve">, в том числе организует разработку и реализацию проектов </w:t>
      </w:r>
      <w:r w:rsidR="001E7537" w:rsidRPr="0018034A">
        <w:rPr>
          <w:rFonts w:ascii="Liberation Serif" w:hAnsi="Liberation Serif" w:cs="Liberation Serif"/>
          <w:sz w:val="28"/>
          <w:szCs w:val="28"/>
        </w:rPr>
        <w:br/>
      </w:r>
      <w:r w:rsidRPr="0018034A">
        <w:rPr>
          <w:rFonts w:ascii="Liberation Serif" w:hAnsi="Liberation Serif" w:cs="Liberation Serif"/>
          <w:sz w:val="28"/>
          <w:szCs w:val="28"/>
        </w:rPr>
        <w:t xml:space="preserve">по профессиональной ориентации </w:t>
      </w:r>
      <w:r w:rsidR="00E915DE" w:rsidRPr="0018034A">
        <w:rPr>
          <w:rFonts w:ascii="Liberation Serif" w:hAnsi="Liberation Serif" w:cs="Liberation Serif"/>
          <w:sz w:val="28"/>
          <w:szCs w:val="28"/>
        </w:rPr>
        <w:t xml:space="preserve">детей и </w:t>
      </w:r>
      <w:r w:rsidRPr="0018034A">
        <w:rPr>
          <w:rFonts w:ascii="Liberation Serif" w:hAnsi="Liberation Serif" w:cs="Liberation Serif"/>
          <w:sz w:val="28"/>
          <w:szCs w:val="28"/>
        </w:rPr>
        <w:t>молодежи</w:t>
      </w:r>
      <w:r w:rsidR="00E915DE" w:rsidRPr="0018034A">
        <w:rPr>
          <w:rFonts w:ascii="Liberation Serif" w:hAnsi="Liberation Serif" w:cs="Liberation Serif"/>
          <w:sz w:val="28"/>
          <w:szCs w:val="28"/>
        </w:rPr>
        <w:t xml:space="preserve"> на получение среднего профессионального образования</w:t>
      </w:r>
      <w:r w:rsidR="002D338B" w:rsidRPr="0018034A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2D338B" w:rsidRPr="0018034A" w:rsidRDefault="00E915DE" w:rsidP="00266DF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>17) обеспечива</w:t>
      </w:r>
      <w:r w:rsidR="002D338B" w:rsidRPr="0018034A">
        <w:rPr>
          <w:rFonts w:ascii="Liberation Serif" w:hAnsi="Liberation Serif" w:cs="Liberation Serif"/>
          <w:sz w:val="28"/>
          <w:szCs w:val="28"/>
        </w:rPr>
        <w:t>е</w:t>
      </w:r>
      <w:r w:rsidRPr="0018034A">
        <w:rPr>
          <w:rFonts w:ascii="Liberation Serif" w:hAnsi="Liberation Serif" w:cs="Liberation Serif"/>
          <w:sz w:val="28"/>
          <w:szCs w:val="28"/>
        </w:rPr>
        <w:t>т реализацию</w:t>
      </w:r>
      <w:r w:rsidR="002D338B" w:rsidRPr="0018034A">
        <w:rPr>
          <w:rFonts w:ascii="Liberation Serif" w:hAnsi="Liberation Serif" w:cs="Liberation Serif"/>
          <w:sz w:val="28"/>
          <w:szCs w:val="28"/>
        </w:rPr>
        <w:t xml:space="preserve"> совместно с работодателями проектов </w:t>
      </w:r>
      <w:r w:rsidR="002D338B" w:rsidRPr="0018034A">
        <w:rPr>
          <w:rFonts w:ascii="Liberation Serif" w:hAnsi="Liberation Serif" w:cs="Liberation Serif"/>
          <w:sz w:val="28"/>
          <w:szCs w:val="28"/>
        </w:rPr>
        <w:br/>
        <w:t xml:space="preserve">и мероприятий </w:t>
      </w:r>
      <w:r w:rsidR="008F2DC5" w:rsidRPr="0018034A">
        <w:rPr>
          <w:rFonts w:ascii="Liberation Serif" w:hAnsi="Liberation Serif" w:cs="Liberation Serif"/>
          <w:sz w:val="28"/>
          <w:szCs w:val="28"/>
        </w:rPr>
        <w:t>по подготовке кадров;</w:t>
      </w:r>
    </w:p>
    <w:p w:rsidR="002D338B" w:rsidRPr="0018034A" w:rsidRDefault="00E915DE" w:rsidP="00266DF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>18) организует формирование контрольных цифр приема по программам среднего профессионального образования за счет средств областно</w:t>
      </w:r>
      <w:r w:rsidR="0021064A" w:rsidRPr="0018034A">
        <w:rPr>
          <w:rFonts w:ascii="Liberation Serif" w:hAnsi="Liberation Serif" w:cs="Liberation Serif"/>
          <w:sz w:val="28"/>
          <w:szCs w:val="28"/>
        </w:rPr>
        <w:t xml:space="preserve">го бюджета </w:t>
      </w:r>
      <w:r w:rsidR="001E7537" w:rsidRPr="0018034A">
        <w:rPr>
          <w:rFonts w:ascii="Liberation Serif" w:hAnsi="Liberation Serif" w:cs="Liberation Serif"/>
          <w:sz w:val="28"/>
          <w:szCs w:val="28"/>
        </w:rPr>
        <w:br/>
      </w:r>
      <w:r w:rsidR="0021064A" w:rsidRPr="0018034A">
        <w:rPr>
          <w:rFonts w:ascii="Liberation Serif" w:hAnsi="Liberation Serif" w:cs="Liberation Serif"/>
          <w:sz w:val="28"/>
          <w:szCs w:val="28"/>
        </w:rPr>
        <w:t>на конкурсной основе</w:t>
      </w:r>
      <w:r w:rsidR="00F94F99" w:rsidRPr="0018034A">
        <w:rPr>
          <w:rFonts w:ascii="Liberation Serif" w:hAnsi="Liberation Serif" w:cs="Liberation Serif"/>
          <w:sz w:val="28"/>
          <w:szCs w:val="28"/>
        </w:rPr>
        <w:t>;</w:t>
      </w:r>
    </w:p>
    <w:p w:rsidR="00F94F99" w:rsidRPr="0018034A" w:rsidRDefault="00F94F99" w:rsidP="00266DF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>19) осуществляет мониторинг хода и результатов приемной кампании по программам среднего профессионального образования.</w:t>
      </w:r>
    </w:p>
    <w:p w:rsidR="002A3843" w:rsidRPr="0018034A" w:rsidRDefault="002A3843" w:rsidP="002A3843">
      <w:pPr>
        <w:shd w:val="clear" w:color="auto" w:fill="FFFFFF"/>
        <w:tabs>
          <w:tab w:val="left" w:pos="-142"/>
        </w:tabs>
        <w:spacing w:line="235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ab/>
        <w:t xml:space="preserve">6. </w:t>
      </w:r>
      <w:r w:rsidRPr="0018034A">
        <w:rPr>
          <w:rFonts w:ascii="Liberation Serif" w:hAnsi="Liberation Serif" w:cs="Liberation Serif"/>
          <w:bCs/>
          <w:sz w:val="28"/>
          <w:szCs w:val="28"/>
        </w:rPr>
        <w:t>Государственному гражданскому служащему</w:t>
      </w:r>
      <w:r w:rsidRPr="0018034A">
        <w:rPr>
          <w:rFonts w:ascii="Liberation Serif" w:hAnsi="Liberation Serif" w:cs="Liberation Serif"/>
          <w:sz w:val="28"/>
          <w:szCs w:val="28"/>
        </w:rPr>
        <w:t xml:space="preserve">, замещающему должность, </w:t>
      </w:r>
      <w:r w:rsidRPr="0018034A">
        <w:rPr>
          <w:rFonts w:ascii="Liberation Serif" w:hAnsi="Liberation Serif" w:cs="Liberation Serif"/>
          <w:bCs/>
          <w:sz w:val="28"/>
          <w:szCs w:val="28"/>
        </w:rPr>
        <w:t>присваивается классный чин государственной гражданской службы Свердловской области в соответствии с замещаемой должностью государственной гражданской службы Свердловской области в пределах группы должностей государственной гражданской службы Российской Федерации в соответствии с законодательством Российской Федерации и Свердловской области.</w:t>
      </w:r>
    </w:p>
    <w:p w:rsidR="002A3843" w:rsidRPr="0018034A" w:rsidRDefault="002A3843" w:rsidP="002A3843">
      <w:pPr>
        <w:shd w:val="clear" w:color="auto" w:fill="FFFFFF"/>
        <w:tabs>
          <w:tab w:val="left" w:pos="-142"/>
        </w:tabs>
        <w:spacing w:line="23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 xml:space="preserve">7. Государственный гражданский служащий назначается на должность </w:t>
      </w:r>
      <w:r w:rsidR="001E7537" w:rsidRPr="0018034A">
        <w:rPr>
          <w:rFonts w:ascii="Liberation Serif" w:hAnsi="Liberation Serif" w:cs="Liberation Serif"/>
          <w:sz w:val="28"/>
          <w:szCs w:val="28"/>
        </w:rPr>
        <w:br/>
      </w:r>
      <w:r w:rsidRPr="0018034A">
        <w:rPr>
          <w:rFonts w:ascii="Liberation Serif" w:hAnsi="Liberation Serif" w:cs="Liberation Serif"/>
          <w:sz w:val="28"/>
          <w:szCs w:val="28"/>
        </w:rPr>
        <w:t xml:space="preserve">и принимается на государственную гражданскую службу Свердловской области, </w:t>
      </w:r>
      <w:r w:rsidR="001E7537" w:rsidRPr="0018034A">
        <w:rPr>
          <w:rFonts w:ascii="Liberation Serif" w:hAnsi="Liberation Serif" w:cs="Liberation Serif"/>
          <w:sz w:val="28"/>
          <w:szCs w:val="28"/>
        </w:rPr>
        <w:br/>
      </w:r>
      <w:r w:rsidRPr="0018034A">
        <w:rPr>
          <w:rFonts w:ascii="Liberation Serif" w:hAnsi="Liberation Serif" w:cs="Liberation Serif"/>
          <w:sz w:val="28"/>
          <w:szCs w:val="28"/>
        </w:rPr>
        <w:t xml:space="preserve">а также освобождается от должности и увольняется с государственной гражданской службы Свердловской области Министром образования </w:t>
      </w:r>
      <w:r w:rsidR="001E7537" w:rsidRPr="0018034A">
        <w:rPr>
          <w:rFonts w:ascii="Liberation Serif" w:hAnsi="Liberation Serif" w:cs="Liberation Serif"/>
          <w:sz w:val="28"/>
          <w:szCs w:val="28"/>
        </w:rPr>
        <w:br/>
      </w:r>
      <w:r w:rsidRPr="0018034A">
        <w:rPr>
          <w:rFonts w:ascii="Liberation Serif" w:hAnsi="Liberation Serif" w:cs="Liberation Serif"/>
          <w:sz w:val="28"/>
          <w:szCs w:val="28"/>
        </w:rPr>
        <w:t>и молодежной политики Свердловской области (далее – Министр) в порядке, установленном законодательством Российской Федерации о государственной гражданской службе Российской Федерации.</w:t>
      </w:r>
    </w:p>
    <w:p w:rsidR="002A3843" w:rsidRPr="0018034A" w:rsidRDefault="002A3843" w:rsidP="002A3843">
      <w:pPr>
        <w:shd w:val="clear" w:color="auto" w:fill="FFFFFF"/>
        <w:tabs>
          <w:tab w:val="left" w:pos="-142"/>
        </w:tabs>
        <w:spacing w:line="235" w:lineRule="auto"/>
        <w:ind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>8. Государственный гражданский служащий непосредственно подчиняется начальнику отдела, либо лицу, исполняющему его обязанности. Государственный гражданский служащий также подчиняется Министру, Заместителю Министра</w:t>
      </w:r>
      <w:r w:rsidR="00ED3F31" w:rsidRPr="0018034A">
        <w:rPr>
          <w:rFonts w:ascii="Liberation Serif" w:hAnsi="Liberation Serif" w:cs="Liberation Serif"/>
          <w:sz w:val="28"/>
          <w:szCs w:val="28"/>
        </w:rPr>
        <w:t xml:space="preserve"> образования и молодежной политики Свердловской области (далее – курирующий Заместитель Министра).</w:t>
      </w:r>
    </w:p>
    <w:p w:rsidR="002A3843" w:rsidRPr="0018034A" w:rsidRDefault="002A3843" w:rsidP="002A3843">
      <w:pPr>
        <w:spacing w:line="235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>9. В период временного отсутствия государственного гражданского служащего исполнение его должностных обязанностей возлагается на другого государственного гражданского служащего, замещающего должность главного или ведущего специалиста отдела</w:t>
      </w:r>
      <w:r w:rsidR="00FB3F1C" w:rsidRPr="0018034A">
        <w:rPr>
          <w:rFonts w:ascii="Liberation Serif" w:hAnsi="Liberation Serif" w:cs="Liberation Serif"/>
          <w:sz w:val="28"/>
          <w:szCs w:val="28"/>
        </w:rPr>
        <w:t>,</w:t>
      </w:r>
      <w:r w:rsidRPr="0018034A">
        <w:rPr>
          <w:rFonts w:ascii="Liberation Serif" w:hAnsi="Liberation Serif" w:cs="Liberation Serif"/>
          <w:sz w:val="28"/>
          <w:szCs w:val="28"/>
        </w:rPr>
        <w:t xml:space="preserve"> </w:t>
      </w:r>
      <w:r w:rsidR="00F51DFE" w:rsidRPr="0018034A">
        <w:rPr>
          <w:rFonts w:ascii="Liberation Serif" w:hAnsi="Liberation Serif" w:cs="Liberation Serif"/>
          <w:sz w:val="28"/>
          <w:szCs w:val="28"/>
        </w:rPr>
        <w:t>по решению</w:t>
      </w:r>
      <w:r w:rsidR="001E7537" w:rsidRPr="0018034A">
        <w:rPr>
          <w:rFonts w:ascii="Liberation Serif" w:hAnsi="Liberation Serif" w:cs="Liberation Serif"/>
          <w:sz w:val="28"/>
          <w:szCs w:val="28"/>
        </w:rPr>
        <w:t xml:space="preserve"> начальника отдела</w:t>
      </w:r>
      <w:r w:rsidRPr="0018034A">
        <w:rPr>
          <w:rFonts w:ascii="Liberation Serif" w:hAnsi="Liberation Serif" w:cs="Liberation Serif"/>
          <w:sz w:val="28"/>
          <w:szCs w:val="28"/>
        </w:rPr>
        <w:t>.</w:t>
      </w:r>
    </w:p>
    <w:p w:rsidR="002A3843" w:rsidRPr="0018034A" w:rsidRDefault="002A3843" w:rsidP="002A3843">
      <w:pPr>
        <w:spacing w:line="23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>10. Правовыми актами, регламентирующими служебную деятельность государственного гражданского служащего, являются: Конституция Российской Федерации, Федеральный закон от 27 мая 2003 года № 58-ФЗ «О системе государственной службы Российской Федерации», Федеральный закон от 27 июля 2004 года № 79-ФЗ «О государственной гражданской службе Российской Федерации», иные федеральные законы, указы и распоряжения Президента Российской Федерации, постановления и распоряжения Правительства Российской Федерации, Устав Свердловской области, другие законы Свердловской области, указы и распоряжения Губернатора Свердловской области, постановления и распоряжения Правительства Свердловской области, Административный регламент Министерства, настоящий должностной регламент, иные правовые акты, регулирующие деятельность</w:t>
      </w:r>
      <w:r w:rsidR="004C5408" w:rsidRPr="0018034A">
        <w:rPr>
          <w:rFonts w:ascii="Liberation Serif" w:hAnsi="Liberation Serif" w:cs="Liberation Serif"/>
          <w:sz w:val="28"/>
          <w:szCs w:val="28"/>
        </w:rPr>
        <w:t xml:space="preserve"> отдела</w:t>
      </w:r>
      <w:r w:rsidRPr="0018034A">
        <w:rPr>
          <w:rFonts w:ascii="Liberation Serif" w:hAnsi="Liberation Serif" w:cs="Liberation Serif"/>
          <w:sz w:val="28"/>
          <w:szCs w:val="28"/>
        </w:rPr>
        <w:t>.</w:t>
      </w:r>
    </w:p>
    <w:p w:rsidR="002A3843" w:rsidRPr="0018034A" w:rsidRDefault="002A3843" w:rsidP="002A3843">
      <w:pPr>
        <w:keepNext/>
        <w:spacing w:line="230" w:lineRule="auto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bookmarkStart w:id="49" w:name="_Toc404604191"/>
      <w:bookmarkStart w:id="50" w:name="_Toc406419300"/>
    </w:p>
    <w:p w:rsidR="002A3843" w:rsidRPr="0018034A" w:rsidRDefault="002A3843" w:rsidP="002A3843">
      <w:pPr>
        <w:keepNext/>
        <w:spacing w:line="230" w:lineRule="auto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18034A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2. Квалификационные требования</w:t>
      </w:r>
      <w:bookmarkEnd w:id="49"/>
      <w:bookmarkEnd w:id="50"/>
    </w:p>
    <w:p w:rsidR="002A3843" w:rsidRPr="0018034A" w:rsidRDefault="002A3843" w:rsidP="002A3843">
      <w:pPr>
        <w:keepNext/>
        <w:spacing w:line="230" w:lineRule="auto"/>
        <w:ind w:left="720"/>
        <w:outlineLvl w:val="0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</w:p>
    <w:p w:rsidR="002A3843" w:rsidRPr="0018034A" w:rsidRDefault="002A3843" w:rsidP="002A3843">
      <w:pPr>
        <w:spacing w:line="23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8034A">
        <w:rPr>
          <w:rFonts w:ascii="Liberation Serif" w:eastAsia="Calibri" w:hAnsi="Liberation Serif" w:cs="Liberation Serif"/>
          <w:sz w:val="28"/>
          <w:szCs w:val="28"/>
          <w:lang w:eastAsia="en-US"/>
        </w:rPr>
        <w:t>11. Для замещения должности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2A3843" w:rsidRPr="0018034A" w:rsidRDefault="002A3843" w:rsidP="002A3843">
      <w:pPr>
        <w:spacing w:line="23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A3843" w:rsidRPr="0018034A" w:rsidRDefault="002A3843" w:rsidP="002A3843">
      <w:pPr>
        <w:spacing w:line="230" w:lineRule="auto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8034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2.1. Базовые квалификационные требования</w:t>
      </w:r>
    </w:p>
    <w:p w:rsidR="002A3843" w:rsidRPr="0018034A" w:rsidRDefault="002A3843" w:rsidP="002A3843">
      <w:pPr>
        <w:spacing w:line="230" w:lineRule="auto"/>
        <w:ind w:left="1429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2A3843" w:rsidRPr="0018034A" w:rsidRDefault="002A3843" w:rsidP="002A3843">
      <w:pPr>
        <w:spacing w:line="23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8034A">
        <w:rPr>
          <w:rFonts w:ascii="Liberation Serif" w:eastAsia="Calibri" w:hAnsi="Liberation Serif" w:cs="Liberation Serif"/>
          <w:sz w:val="28"/>
          <w:szCs w:val="28"/>
          <w:lang w:eastAsia="en-US"/>
        </w:rPr>
        <w:t>12. Государственный гражданский служащий, замещающий должность, должен иметь высшее образование.</w:t>
      </w:r>
    </w:p>
    <w:p w:rsidR="00266DFA" w:rsidRPr="0018034A" w:rsidRDefault="009D6F96" w:rsidP="002A3843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8034A">
        <w:rPr>
          <w:rFonts w:ascii="Liberation Serif" w:eastAsia="Calibri" w:hAnsi="Liberation Serif" w:cs="Liberation Serif"/>
          <w:sz w:val="28"/>
          <w:szCs w:val="28"/>
          <w:lang w:eastAsia="en-US"/>
        </w:rPr>
        <w:t>13</w:t>
      </w:r>
      <w:r w:rsidR="002A3843" w:rsidRPr="0018034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266DFA" w:rsidRPr="0018034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Требований к стажу государственной гражданской службы Российской Федерации или стажу работы по специальности, направлению подготовки </w:t>
      </w:r>
      <w:r w:rsidR="00170EA5" w:rsidRPr="0018034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266DFA" w:rsidRPr="0018034A">
        <w:rPr>
          <w:rFonts w:ascii="Liberation Serif" w:eastAsia="Calibri" w:hAnsi="Liberation Serif" w:cs="Liberation Serif"/>
          <w:sz w:val="28"/>
          <w:szCs w:val="28"/>
          <w:lang w:eastAsia="en-US"/>
        </w:rPr>
        <w:t>не установлено.</w:t>
      </w:r>
    </w:p>
    <w:p w:rsidR="002A3843" w:rsidRPr="0018034A" w:rsidRDefault="00266DFA" w:rsidP="002A3843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8034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14. </w:t>
      </w:r>
      <w:r w:rsidR="002A3843" w:rsidRPr="0018034A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Государственный гражданский служащий, замещающий должность, должен обладать следующими базовыми знаниями и умениями:</w:t>
      </w:r>
    </w:p>
    <w:p w:rsidR="002A3843" w:rsidRPr="0018034A" w:rsidRDefault="002A3843" w:rsidP="002A384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8034A">
        <w:rPr>
          <w:rFonts w:ascii="Liberation Serif" w:eastAsia="Calibri" w:hAnsi="Liberation Serif" w:cs="Liberation Serif"/>
          <w:sz w:val="28"/>
          <w:szCs w:val="28"/>
          <w:lang w:eastAsia="en-US"/>
        </w:rPr>
        <w:t>1) знанием государственного языка Российской Федерации (русского языка);</w:t>
      </w:r>
    </w:p>
    <w:p w:rsidR="002A3843" w:rsidRPr="0018034A" w:rsidRDefault="002A3843" w:rsidP="002A384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8034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знаниями основ: </w:t>
      </w:r>
    </w:p>
    <w:p w:rsidR="002A3843" w:rsidRPr="0018034A" w:rsidRDefault="002A3843" w:rsidP="002A384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8034A">
        <w:rPr>
          <w:rFonts w:ascii="Liberation Serif" w:eastAsia="Calibri" w:hAnsi="Liberation Serif" w:cs="Liberation Serif"/>
          <w:sz w:val="28"/>
          <w:szCs w:val="28"/>
          <w:lang w:eastAsia="en-US"/>
        </w:rPr>
        <w:t>Конституции Российской Федерации;</w:t>
      </w:r>
    </w:p>
    <w:p w:rsidR="002A3843" w:rsidRPr="0018034A" w:rsidRDefault="00ED39DD" w:rsidP="002A3843">
      <w:pPr>
        <w:tabs>
          <w:tab w:val="left" w:pos="1276"/>
        </w:tabs>
        <w:ind w:right="29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 xml:space="preserve">Федерального закона от </w:t>
      </w:r>
      <w:r w:rsidR="002A3843" w:rsidRPr="0018034A">
        <w:rPr>
          <w:rFonts w:ascii="Liberation Serif" w:hAnsi="Liberation Serif" w:cs="Liberation Serif"/>
          <w:sz w:val="28"/>
          <w:szCs w:val="28"/>
        </w:rPr>
        <w:t>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2A3843" w:rsidRPr="0018034A" w:rsidRDefault="002A3843" w:rsidP="002A384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8034A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Федерального закона от 27 мая 2003 года № 58-ФЗ «О системе государственной службы Российской Федерации»;</w:t>
      </w:r>
    </w:p>
    <w:p w:rsidR="002A3843" w:rsidRPr="0018034A" w:rsidRDefault="002A3843" w:rsidP="002A384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8034A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Федерального закона от 27 июля 2004 года № 79-ФЗ «О государственной гражданской службе Российской Федерации»;</w:t>
      </w:r>
    </w:p>
    <w:p w:rsidR="002A3843" w:rsidRPr="0018034A" w:rsidRDefault="00ED39DD" w:rsidP="002A3843">
      <w:pPr>
        <w:tabs>
          <w:tab w:val="left" w:pos="1276"/>
        </w:tabs>
        <w:ind w:right="29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 xml:space="preserve">Федерального закона от </w:t>
      </w:r>
      <w:r w:rsidR="002A3843" w:rsidRPr="0018034A">
        <w:rPr>
          <w:rFonts w:ascii="Liberation Serif" w:hAnsi="Liberation Serif" w:cs="Liberation Serif"/>
          <w:sz w:val="28"/>
          <w:szCs w:val="28"/>
        </w:rPr>
        <w:t>2 мая 2006 года № 59-ФЗ «О порядке рассмотрения обращений граждан Российской Федерации»;</w:t>
      </w:r>
    </w:p>
    <w:p w:rsidR="002A3843" w:rsidRPr="0018034A" w:rsidRDefault="002A3843" w:rsidP="002A384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8034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Федерального закона от 25 декабря 2008 года № 273-ФЗ </w:t>
      </w:r>
      <w:r w:rsidR="00ED39DD" w:rsidRPr="0018034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8034A">
        <w:rPr>
          <w:rFonts w:ascii="Liberation Serif" w:eastAsia="Calibri" w:hAnsi="Liberation Serif" w:cs="Liberation Serif"/>
          <w:sz w:val="28"/>
          <w:szCs w:val="28"/>
          <w:lang w:eastAsia="en-US"/>
        </w:rPr>
        <w:t>«О противодействии коррупции»;</w:t>
      </w:r>
    </w:p>
    <w:p w:rsidR="002A3843" w:rsidRPr="0018034A" w:rsidRDefault="002A3843" w:rsidP="002A384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8034A">
        <w:rPr>
          <w:rFonts w:ascii="Liberation Serif" w:eastAsia="Calibri" w:hAnsi="Liberation Serif" w:cs="Liberation Serif"/>
          <w:sz w:val="28"/>
          <w:szCs w:val="28"/>
          <w:lang w:eastAsia="en-US"/>
        </w:rPr>
        <w:t>Устава Свердловской области;</w:t>
      </w:r>
    </w:p>
    <w:p w:rsidR="002A3843" w:rsidRPr="0018034A" w:rsidRDefault="002A3843" w:rsidP="002A384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>Областного закона от 10 марта 1999 года № 4-ОЗ «О правовых актах                     в Свердловской области»;</w:t>
      </w:r>
    </w:p>
    <w:p w:rsidR="002A3843" w:rsidRPr="0018034A" w:rsidRDefault="002A3843" w:rsidP="002A384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8034A">
        <w:rPr>
          <w:rFonts w:ascii="Liberation Serif" w:hAnsi="Liberation Serif" w:cs="Liberation Serif"/>
          <w:sz w:val="28"/>
          <w:szCs w:val="28"/>
        </w:rPr>
        <w:t xml:space="preserve">Закона Свердловской области от 15 июля 2005 года № 84-ОЗ </w:t>
      </w:r>
      <w:r w:rsidR="00B35985" w:rsidRPr="0018034A">
        <w:rPr>
          <w:rFonts w:ascii="Liberation Serif" w:hAnsi="Liberation Serif" w:cs="Liberation Serif"/>
          <w:sz w:val="28"/>
          <w:szCs w:val="28"/>
        </w:rPr>
        <w:br/>
      </w:r>
      <w:r w:rsidRPr="0018034A">
        <w:rPr>
          <w:rFonts w:ascii="Liberation Serif" w:hAnsi="Liberation Serif" w:cs="Liberation Serif"/>
          <w:sz w:val="28"/>
          <w:szCs w:val="28"/>
        </w:rPr>
        <w:t>«Об особенностях государственной гражданской службы Свердловской области»;</w:t>
      </w:r>
    </w:p>
    <w:p w:rsidR="002A3843" w:rsidRPr="0018034A" w:rsidRDefault="002A3843" w:rsidP="002A384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18034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3) знаниями и умениями в области информационно-коммуникационных технологий:</w:t>
      </w:r>
      <w:r w:rsidR="00ED39DD" w:rsidRPr="0018034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18034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аппаратного и программного обеспечения;</w:t>
      </w:r>
      <w:r w:rsidR="00ED39DD" w:rsidRPr="0018034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18034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возможностей </w:t>
      </w:r>
      <w:r w:rsidR="00B35985" w:rsidRPr="0018034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br/>
      </w:r>
      <w:r w:rsidRPr="0018034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  <w:r w:rsidR="00ED39DD" w:rsidRPr="0018034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18034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общих вопросов в области обеспечения информационной безопасности;</w:t>
      </w:r>
      <w:r w:rsidR="00ED39DD" w:rsidRPr="0018034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18034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работы с внутренними и периферийными устройствами компьютера;</w:t>
      </w:r>
      <w:r w:rsidR="00ED39DD" w:rsidRPr="0018034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18034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работы с информационно-телекоммуникационными сетями, в том числе сетью Интернет;</w:t>
      </w:r>
      <w:r w:rsidR="00ED39DD" w:rsidRPr="0018034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18034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работы в операционной системе;</w:t>
      </w:r>
      <w:r w:rsidR="00ED39DD" w:rsidRPr="0018034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18034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управления электронной почтой;</w:t>
      </w:r>
      <w:r w:rsidR="00ED39DD" w:rsidRPr="0018034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18034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работы в текстовом редакторе;</w:t>
      </w:r>
      <w:r w:rsidR="00ED39DD" w:rsidRPr="0018034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18034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работы с электронными </w:t>
      </w:r>
      <w:r w:rsidRPr="0018034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>таблицами;</w:t>
      </w:r>
      <w:r w:rsidR="00ED39DD" w:rsidRPr="0018034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18034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подготовки презентаций;</w:t>
      </w:r>
      <w:r w:rsidR="00ED39DD" w:rsidRPr="0018034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18034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использования графических объектов в электронных документах;</w:t>
      </w:r>
      <w:r w:rsidR="00ED39DD" w:rsidRPr="0018034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18034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работы с базами данных;</w:t>
      </w:r>
    </w:p>
    <w:p w:rsidR="00B35985" w:rsidRPr="0018034A" w:rsidRDefault="002A3843" w:rsidP="00B35985">
      <w:pPr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18034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4) </w:t>
      </w:r>
      <w:r w:rsidRPr="0018034A">
        <w:rPr>
          <w:rFonts w:ascii="Liberation Serif" w:eastAsia="Calibri" w:hAnsi="Liberation Serif" w:cs="Liberation Serif"/>
          <w:sz w:val="28"/>
          <w:szCs w:val="28"/>
          <w:lang w:eastAsia="en-US"/>
        </w:rPr>
        <w:t>общими умениями:</w:t>
      </w:r>
      <w:r w:rsidR="00B35985" w:rsidRPr="0018034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18034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мыслить системно;</w:t>
      </w:r>
      <w:r w:rsidR="00B35985" w:rsidRPr="0018034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18034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планировать и рационально использовать рабочее время;</w:t>
      </w:r>
      <w:r w:rsidR="00B35985" w:rsidRPr="0018034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18034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достигать результата;</w:t>
      </w:r>
      <w:r w:rsidR="00B35985" w:rsidRPr="0018034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18034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коммуникативными умениями;</w:t>
      </w:r>
      <w:r w:rsidR="00B35985" w:rsidRPr="0018034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18034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работать в стрессовых условиях;</w:t>
      </w:r>
      <w:r w:rsidR="00B35985" w:rsidRPr="0018034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18034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совершенствоват</w:t>
      </w:r>
      <w:r w:rsidR="005514EF" w:rsidRPr="0018034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ь свой профессиональный уровень.</w:t>
      </w:r>
    </w:p>
    <w:p w:rsidR="002A3843" w:rsidRPr="0018034A" w:rsidRDefault="002A3843" w:rsidP="002A3843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A3843" w:rsidRPr="0018034A" w:rsidRDefault="002A3843" w:rsidP="002A3843">
      <w:pPr>
        <w:shd w:val="clear" w:color="auto" w:fill="FFFFFF"/>
        <w:tabs>
          <w:tab w:val="left" w:pos="0"/>
        </w:tabs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8034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2.2. Профессионально-функциональные</w:t>
      </w:r>
      <w:r w:rsidR="00C3583F" w:rsidRPr="0018034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18034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квалификационные требования</w:t>
      </w:r>
    </w:p>
    <w:p w:rsidR="002A3843" w:rsidRPr="0018034A" w:rsidRDefault="002A3843" w:rsidP="002A3843">
      <w:pPr>
        <w:shd w:val="clear" w:color="auto" w:fill="FFFFFF"/>
        <w:tabs>
          <w:tab w:val="left" w:pos="0"/>
        </w:tabs>
        <w:ind w:left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2A3843" w:rsidRPr="0018034A" w:rsidRDefault="00266DFA" w:rsidP="002A3843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8034A"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="002A3843" w:rsidRPr="0018034A">
        <w:rPr>
          <w:rFonts w:ascii="Liberation Serif" w:eastAsia="Calibri" w:hAnsi="Liberation Serif" w:cs="Liberation Serif"/>
          <w:sz w:val="28"/>
          <w:szCs w:val="28"/>
          <w:lang w:eastAsia="en-US"/>
        </w:rPr>
        <w:t>. Государственный гражданский служащий, замещающий должность, должен обладать следующими профессионально-функциональными знаниями:</w:t>
      </w:r>
    </w:p>
    <w:p w:rsidR="002A3843" w:rsidRPr="0018034A" w:rsidRDefault="002A3843" w:rsidP="002A384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18034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1) знаниями основ:</w:t>
      </w:r>
    </w:p>
    <w:p w:rsidR="002A3843" w:rsidRPr="0018034A" w:rsidRDefault="002A3843" w:rsidP="002A384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8034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Федерального закона от 29 декабря 2012 года № 273-ФЗ «Об образовании </w:t>
      </w:r>
      <w:r w:rsidR="00CE039F" w:rsidRPr="0018034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8034A">
        <w:rPr>
          <w:rFonts w:ascii="Liberation Serif" w:eastAsia="Calibri" w:hAnsi="Liberation Serif" w:cs="Liberation Serif"/>
          <w:sz w:val="28"/>
          <w:szCs w:val="28"/>
          <w:lang w:eastAsia="en-US"/>
        </w:rPr>
        <w:t>в Российской Федерации»;</w:t>
      </w:r>
    </w:p>
    <w:p w:rsidR="002A3843" w:rsidRPr="0018034A" w:rsidRDefault="002A3843" w:rsidP="002A384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 xml:space="preserve">Закона Свердловской области от 15 июля 2013 года № 78-ОЗ </w:t>
      </w:r>
      <w:r w:rsidR="00CE039F" w:rsidRPr="0018034A">
        <w:rPr>
          <w:rFonts w:ascii="Liberation Serif" w:hAnsi="Liberation Serif" w:cs="Liberation Serif"/>
          <w:sz w:val="28"/>
          <w:szCs w:val="28"/>
        </w:rPr>
        <w:br/>
      </w:r>
      <w:r w:rsidRPr="0018034A">
        <w:rPr>
          <w:rFonts w:ascii="Liberation Serif" w:hAnsi="Liberation Serif" w:cs="Liberation Serif"/>
          <w:sz w:val="28"/>
          <w:szCs w:val="28"/>
        </w:rPr>
        <w:t>«Об образовании в Свердловской области»;</w:t>
      </w:r>
    </w:p>
    <w:p w:rsidR="002A3843" w:rsidRPr="0018034A" w:rsidRDefault="002A3843" w:rsidP="002A384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8034A">
        <w:rPr>
          <w:rFonts w:ascii="Liberation Serif" w:hAnsi="Liberation Serif" w:cs="Liberation Serif"/>
          <w:sz w:val="28"/>
          <w:szCs w:val="28"/>
        </w:rPr>
        <w:t xml:space="preserve">Закона Свердловской области от 21 декабря 2015 года № 151-ОЗ </w:t>
      </w:r>
      <w:r w:rsidR="00CE039F" w:rsidRPr="0018034A">
        <w:rPr>
          <w:rFonts w:ascii="Liberation Serif" w:hAnsi="Liberation Serif" w:cs="Liberation Serif"/>
          <w:sz w:val="28"/>
          <w:szCs w:val="28"/>
        </w:rPr>
        <w:br/>
      </w:r>
      <w:r w:rsidRPr="0018034A">
        <w:rPr>
          <w:rFonts w:ascii="Liberation Serif" w:hAnsi="Liberation Serif" w:cs="Liberation Serif"/>
          <w:sz w:val="28"/>
          <w:szCs w:val="28"/>
        </w:rPr>
        <w:t xml:space="preserve">«О Стратегии социально-экономического развития Свердловской области </w:t>
      </w:r>
      <w:r w:rsidR="00CE039F" w:rsidRPr="0018034A">
        <w:rPr>
          <w:rFonts w:ascii="Liberation Serif" w:hAnsi="Liberation Serif" w:cs="Liberation Serif"/>
          <w:sz w:val="28"/>
          <w:szCs w:val="28"/>
        </w:rPr>
        <w:br/>
      </w:r>
      <w:r w:rsidRPr="0018034A">
        <w:rPr>
          <w:rFonts w:ascii="Liberation Serif" w:hAnsi="Liberation Serif" w:cs="Liberation Serif"/>
          <w:sz w:val="28"/>
          <w:szCs w:val="28"/>
        </w:rPr>
        <w:t>на 2016-2030 годы»;</w:t>
      </w:r>
    </w:p>
    <w:p w:rsidR="002A3843" w:rsidRPr="0018034A" w:rsidRDefault="002A3843" w:rsidP="002A3843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>2) знаниями положений:</w:t>
      </w:r>
    </w:p>
    <w:p w:rsidR="002A3843" w:rsidRPr="0018034A" w:rsidRDefault="002A3843" w:rsidP="002A3843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>Паспортов национального проекта «Образование» в части федерального и регионального проектов «Молодые профессионалы (Повышение конкурентоспособности профессионального образования)», «Учитель будущего»;</w:t>
      </w:r>
    </w:p>
    <w:p w:rsidR="002A3843" w:rsidRPr="0018034A" w:rsidRDefault="002A3843" w:rsidP="002A3843">
      <w:pPr>
        <w:tabs>
          <w:tab w:val="left" w:pos="9033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8034A">
        <w:rPr>
          <w:rFonts w:ascii="Liberation Serif" w:eastAsia="Calibri" w:hAnsi="Liberation Serif" w:cs="Liberation Serif"/>
          <w:sz w:val="28"/>
          <w:szCs w:val="28"/>
        </w:rPr>
        <w:t xml:space="preserve">Приказа Министерства просвещения Российской Федерации от </w:t>
      </w:r>
      <w:r w:rsidR="00CE039F" w:rsidRPr="0018034A">
        <w:rPr>
          <w:rFonts w:ascii="Liberation Serif" w:eastAsia="Calibri" w:hAnsi="Liberation Serif" w:cs="Liberation Serif"/>
          <w:sz w:val="28"/>
          <w:szCs w:val="28"/>
        </w:rPr>
        <w:t>0</w:t>
      </w:r>
      <w:r w:rsidRPr="0018034A">
        <w:rPr>
          <w:rFonts w:ascii="Liberation Serif" w:eastAsia="Calibri" w:hAnsi="Liberation Serif" w:cs="Liberation Serif"/>
          <w:sz w:val="28"/>
          <w:szCs w:val="28"/>
        </w:rPr>
        <w:t>2</w:t>
      </w:r>
      <w:r w:rsidR="00CE039F" w:rsidRPr="0018034A">
        <w:rPr>
          <w:rFonts w:ascii="Liberation Serif" w:eastAsia="Calibri" w:hAnsi="Liberation Serif" w:cs="Liberation Serif"/>
          <w:sz w:val="28"/>
          <w:szCs w:val="28"/>
        </w:rPr>
        <w:t>.09.</w:t>
      </w:r>
      <w:r w:rsidRPr="0018034A">
        <w:rPr>
          <w:rFonts w:ascii="Liberation Serif" w:eastAsia="Calibri" w:hAnsi="Liberation Serif" w:cs="Liberation Serif"/>
          <w:sz w:val="28"/>
          <w:szCs w:val="28"/>
        </w:rPr>
        <w:t xml:space="preserve">2020 </w:t>
      </w:r>
      <w:r w:rsidR="00EF7F96" w:rsidRPr="0018034A">
        <w:rPr>
          <w:rFonts w:ascii="Liberation Serif" w:eastAsia="Calibri" w:hAnsi="Liberation Serif" w:cs="Liberation Serif"/>
          <w:sz w:val="28"/>
          <w:szCs w:val="28"/>
        </w:rPr>
        <w:t>№</w:t>
      </w:r>
      <w:r w:rsidRPr="0018034A">
        <w:rPr>
          <w:rFonts w:ascii="Liberation Serif" w:eastAsia="Calibri" w:hAnsi="Liberation Serif" w:cs="Liberation Serif"/>
          <w:sz w:val="28"/>
          <w:szCs w:val="28"/>
        </w:rPr>
        <w:t> 457 «Об утверждении Порядка приема на обучение по образовательным программам среднего профессионального образования»;</w:t>
      </w:r>
    </w:p>
    <w:p w:rsidR="002A3843" w:rsidRPr="0018034A" w:rsidRDefault="002A3843" w:rsidP="002A3843">
      <w:pPr>
        <w:tabs>
          <w:tab w:val="left" w:pos="9033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8034A">
        <w:rPr>
          <w:rFonts w:ascii="Liberation Serif" w:eastAsia="Calibri" w:hAnsi="Liberation Serif" w:cs="Liberation Serif"/>
          <w:sz w:val="28"/>
          <w:szCs w:val="28"/>
        </w:rPr>
        <w:t xml:space="preserve">Постановления Правительства Свердловской области от 08.11.2018 </w:t>
      </w:r>
      <w:r w:rsidR="0008188D" w:rsidRPr="0018034A">
        <w:rPr>
          <w:rFonts w:ascii="Liberation Serif" w:eastAsia="Calibri" w:hAnsi="Liberation Serif" w:cs="Liberation Serif"/>
          <w:sz w:val="28"/>
          <w:szCs w:val="28"/>
        </w:rPr>
        <w:br/>
      </w:r>
      <w:r w:rsidRPr="0018034A">
        <w:rPr>
          <w:rFonts w:ascii="Liberation Serif" w:eastAsia="Calibri" w:hAnsi="Liberation Serif" w:cs="Liberation Serif"/>
          <w:sz w:val="28"/>
          <w:szCs w:val="28"/>
        </w:rPr>
        <w:t>№ 779-ПП «Об установлении организациям, осуществляющим образовательную деятельность на территории Свердловской области по образовательным программам среднего профессионального образования, контрольных цифр приема граждан на обучение по профессиям, специальностям и направлениям подготовки и (или) укрупненным группам профессий, специальностей и направлений подготовки за счет бюджетных ассигнований областного бюджета, в том числе определения общего объема контрольных цифр приема»;</w:t>
      </w:r>
    </w:p>
    <w:p w:rsidR="002A3843" w:rsidRPr="0018034A" w:rsidRDefault="002A3843" w:rsidP="002A3843">
      <w:pPr>
        <w:tabs>
          <w:tab w:val="left" w:pos="9033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8034A">
        <w:rPr>
          <w:rFonts w:ascii="Liberation Serif" w:eastAsia="Calibri" w:hAnsi="Liberation Serif" w:cs="Liberation Serif"/>
          <w:sz w:val="28"/>
          <w:szCs w:val="28"/>
        </w:rPr>
        <w:t>Постановления Правительства Свердловско</w:t>
      </w:r>
      <w:r w:rsidR="0008188D" w:rsidRPr="0018034A">
        <w:rPr>
          <w:rFonts w:ascii="Liberation Serif" w:eastAsia="Calibri" w:hAnsi="Liberation Serif" w:cs="Liberation Serif"/>
          <w:sz w:val="28"/>
          <w:szCs w:val="28"/>
        </w:rPr>
        <w:t xml:space="preserve">й области от </w:t>
      </w:r>
      <w:r w:rsidR="00CE039F" w:rsidRPr="0018034A">
        <w:rPr>
          <w:rFonts w:ascii="Liberation Serif" w:eastAsia="Calibri" w:hAnsi="Liberation Serif" w:cs="Liberation Serif"/>
          <w:sz w:val="28"/>
          <w:szCs w:val="28"/>
        </w:rPr>
        <w:t>0</w:t>
      </w:r>
      <w:r w:rsidR="0008188D" w:rsidRPr="0018034A">
        <w:rPr>
          <w:rFonts w:ascii="Liberation Serif" w:eastAsia="Calibri" w:hAnsi="Liberation Serif" w:cs="Liberation Serif"/>
          <w:sz w:val="28"/>
          <w:szCs w:val="28"/>
        </w:rPr>
        <w:t>1</w:t>
      </w:r>
      <w:r w:rsidR="00CE039F" w:rsidRPr="0018034A">
        <w:rPr>
          <w:rFonts w:ascii="Liberation Serif" w:eastAsia="Calibri" w:hAnsi="Liberation Serif" w:cs="Liberation Serif"/>
          <w:sz w:val="28"/>
          <w:szCs w:val="28"/>
        </w:rPr>
        <w:t>.10.</w:t>
      </w:r>
      <w:r w:rsidR="0008188D" w:rsidRPr="0018034A">
        <w:rPr>
          <w:rFonts w:ascii="Liberation Serif" w:eastAsia="Calibri" w:hAnsi="Liberation Serif" w:cs="Liberation Serif"/>
          <w:sz w:val="28"/>
          <w:szCs w:val="28"/>
        </w:rPr>
        <w:t>2020</w:t>
      </w:r>
      <w:r w:rsidR="00CE039F" w:rsidRPr="0018034A">
        <w:rPr>
          <w:rFonts w:ascii="Liberation Serif" w:eastAsia="Calibri" w:hAnsi="Liberation Serif" w:cs="Liberation Serif"/>
          <w:sz w:val="28"/>
          <w:szCs w:val="28"/>
        </w:rPr>
        <w:br/>
      </w:r>
      <w:r w:rsidR="0008188D" w:rsidRPr="0018034A">
        <w:rPr>
          <w:rFonts w:ascii="Liberation Serif" w:eastAsia="Calibri" w:hAnsi="Liberation Serif" w:cs="Liberation Serif"/>
          <w:sz w:val="28"/>
          <w:szCs w:val="28"/>
        </w:rPr>
        <w:t>№</w:t>
      </w:r>
      <w:r w:rsidRPr="0018034A">
        <w:rPr>
          <w:rFonts w:ascii="Liberation Serif" w:eastAsia="Calibri" w:hAnsi="Liberation Serif" w:cs="Liberation Serif"/>
          <w:sz w:val="28"/>
          <w:szCs w:val="28"/>
        </w:rPr>
        <w:t> 700-ПП «Об утверждении Порядка предоставления из областного бюджета грантов в форме субсидии образовательным организациям на финансовое обеспечение установленных цифр приема граждан на обучение по профессиям, специальностям среднего профессионального образования»;</w:t>
      </w:r>
    </w:p>
    <w:p w:rsidR="002A3843" w:rsidRPr="0018034A" w:rsidRDefault="002A3843" w:rsidP="002A3843">
      <w:pPr>
        <w:tabs>
          <w:tab w:val="left" w:pos="9033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8034A">
        <w:rPr>
          <w:rFonts w:ascii="Liberation Serif" w:eastAsia="Calibri" w:hAnsi="Liberation Serif" w:cs="Liberation Serif"/>
          <w:sz w:val="28"/>
          <w:szCs w:val="28"/>
        </w:rPr>
        <w:t>Приказа Министерства труда и социальной защиты Российской Федерации</w:t>
      </w:r>
      <w:r w:rsidR="0008188D" w:rsidRPr="0018034A">
        <w:rPr>
          <w:rFonts w:ascii="Liberation Serif" w:eastAsia="Calibri" w:hAnsi="Liberation Serif" w:cs="Liberation Serif"/>
          <w:sz w:val="28"/>
          <w:szCs w:val="28"/>
        </w:rPr>
        <w:t xml:space="preserve"> от 26 октября 2020 г. №</w:t>
      </w:r>
      <w:r w:rsidRPr="0018034A">
        <w:rPr>
          <w:rFonts w:ascii="Liberation Serif" w:eastAsia="Calibri" w:hAnsi="Liberation Serif" w:cs="Liberation Serif"/>
          <w:sz w:val="28"/>
          <w:szCs w:val="28"/>
        </w:rPr>
        <w:t> 744 «Об утверждении списка 50 наиболее востребованных на рынке труда, новых и перспективных профессий, требующих среднего профессионального образования»;</w:t>
      </w:r>
    </w:p>
    <w:p w:rsidR="002A3843" w:rsidRPr="0018034A" w:rsidRDefault="002A3843" w:rsidP="002A3843">
      <w:pPr>
        <w:tabs>
          <w:tab w:val="left" w:pos="903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 xml:space="preserve">Приказа Министерства здравоохранения и социального развития РФ </w:t>
      </w:r>
      <w:r w:rsidR="0008188D" w:rsidRPr="0018034A">
        <w:rPr>
          <w:rFonts w:ascii="Liberation Serif" w:hAnsi="Liberation Serif" w:cs="Liberation Serif"/>
          <w:sz w:val="28"/>
          <w:szCs w:val="28"/>
        </w:rPr>
        <w:br/>
      </w:r>
      <w:r w:rsidRPr="0018034A">
        <w:rPr>
          <w:rFonts w:ascii="Liberation Serif" w:hAnsi="Liberation Serif" w:cs="Liberation Serif"/>
          <w:sz w:val="28"/>
          <w:szCs w:val="28"/>
        </w:rPr>
        <w:t xml:space="preserve">от 26 августа 2010 г. № 761н «Об утверждении Единого квалификационного </w:t>
      </w:r>
      <w:r w:rsidRPr="0018034A">
        <w:rPr>
          <w:rFonts w:ascii="Liberation Serif" w:hAnsi="Liberation Serif" w:cs="Liberation Serif"/>
          <w:sz w:val="28"/>
          <w:szCs w:val="28"/>
        </w:rPr>
        <w:lastRenderedPageBreak/>
        <w:t>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2A3843" w:rsidRPr="0018034A" w:rsidRDefault="002A3843" w:rsidP="002A3843">
      <w:pPr>
        <w:tabs>
          <w:tab w:val="left" w:pos="9033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8034A">
        <w:rPr>
          <w:rFonts w:ascii="Liberation Serif" w:eastAsia="Calibri" w:hAnsi="Liberation Serif" w:cs="Liberation Serif"/>
          <w:sz w:val="28"/>
          <w:szCs w:val="28"/>
        </w:rPr>
        <w:t xml:space="preserve">Приказа Министерства образования и науки Российской Федерации </w:t>
      </w:r>
      <w:r w:rsidR="00CE039F" w:rsidRPr="0018034A">
        <w:rPr>
          <w:rFonts w:ascii="Liberation Serif" w:eastAsia="Calibri" w:hAnsi="Liberation Serif" w:cs="Liberation Serif"/>
          <w:sz w:val="28"/>
          <w:szCs w:val="28"/>
        </w:rPr>
        <w:br/>
      </w:r>
      <w:r w:rsidRPr="0018034A">
        <w:rPr>
          <w:rFonts w:ascii="Liberation Serif" w:eastAsia="Calibri" w:hAnsi="Liberation Serif" w:cs="Liberation Serif"/>
          <w:sz w:val="28"/>
          <w:szCs w:val="28"/>
        </w:rPr>
        <w:t xml:space="preserve">от 29 октября 2013 г. № 1199 «Об утверждении перечней профессий </w:t>
      </w:r>
      <w:r w:rsidR="00CE039F" w:rsidRPr="0018034A">
        <w:rPr>
          <w:rFonts w:ascii="Liberation Serif" w:eastAsia="Calibri" w:hAnsi="Liberation Serif" w:cs="Liberation Serif"/>
          <w:sz w:val="28"/>
          <w:szCs w:val="28"/>
        </w:rPr>
        <w:br/>
      </w:r>
      <w:r w:rsidRPr="0018034A">
        <w:rPr>
          <w:rFonts w:ascii="Liberation Serif" w:eastAsia="Calibri" w:hAnsi="Liberation Serif" w:cs="Liberation Serif"/>
          <w:sz w:val="28"/>
          <w:szCs w:val="28"/>
        </w:rPr>
        <w:t>и специальностей среднего профессионального образования»</w:t>
      </w:r>
    </w:p>
    <w:p w:rsidR="002A3843" w:rsidRPr="0018034A" w:rsidRDefault="002A3843" w:rsidP="002A3843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sz w:val="28"/>
          <w:szCs w:val="28"/>
        </w:rPr>
      </w:pPr>
      <w:r w:rsidRPr="0018034A">
        <w:rPr>
          <w:rFonts w:ascii="Liberation Serif" w:eastAsia="Calibri" w:hAnsi="Liberation Serif" w:cs="Liberation Serif"/>
          <w:bCs/>
          <w:sz w:val="28"/>
          <w:szCs w:val="28"/>
        </w:rPr>
        <w:t>Государственной программы Свердловской области «Развитие системы образовани</w:t>
      </w:r>
      <w:r w:rsidR="002D72F1" w:rsidRPr="0018034A">
        <w:rPr>
          <w:rFonts w:ascii="Liberation Serif" w:eastAsia="Calibri" w:hAnsi="Liberation Serif" w:cs="Liberation Serif"/>
          <w:bCs/>
          <w:sz w:val="28"/>
          <w:szCs w:val="28"/>
        </w:rPr>
        <w:t>я в Свердловской области до 2025</w:t>
      </w:r>
      <w:r w:rsidRPr="0018034A">
        <w:rPr>
          <w:rFonts w:ascii="Liberation Serif" w:eastAsia="Calibri" w:hAnsi="Liberation Serif" w:cs="Liberation Serif"/>
          <w:bCs/>
          <w:sz w:val="28"/>
          <w:szCs w:val="28"/>
        </w:rPr>
        <w:t xml:space="preserve"> года», утвержденной постановлением Правительства Свердлов</w:t>
      </w:r>
      <w:r w:rsidR="002D72F1" w:rsidRPr="0018034A">
        <w:rPr>
          <w:rFonts w:ascii="Liberation Serif" w:eastAsia="Calibri" w:hAnsi="Liberation Serif" w:cs="Liberation Serif"/>
          <w:bCs/>
          <w:sz w:val="28"/>
          <w:szCs w:val="28"/>
        </w:rPr>
        <w:t>ской области от 19.12.2019 № 920</w:t>
      </w:r>
      <w:r w:rsidRPr="0018034A">
        <w:rPr>
          <w:rFonts w:ascii="Liberation Serif" w:eastAsia="Calibri" w:hAnsi="Liberation Serif" w:cs="Liberation Serif"/>
          <w:bCs/>
          <w:sz w:val="28"/>
          <w:szCs w:val="28"/>
        </w:rPr>
        <w:t>-ПП.</w:t>
      </w:r>
    </w:p>
    <w:p w:rsidR="002A3843" w:rsidRPr="0018034A" w:rsidRDefault="00266DFA" w:rsidP="002A384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8034A">
        <w:rPr>
          <w:rFonts w:ascii="Liberation Serif" w:eastAsia="Calibri" w:hAnsi="Liberation Serif" w:cs="Liberation Serif"/>
          <w:sz w:val="28"/>
          <w:szCs w:val="28"/>
          <w:lang w:eastAsia="en-US"/>
        </w:rPr>
        <w:t>16</w:t>
      </w:r>
      <w:r w:rsidR="002A3843" w:rsidRPr="0018034A">
        <w:rPr>
          <w:rFonts w:ascii="Liberation Serif" w:eastAsia="Calibri" w:hAnsi="Liberation Serif" w:cs="Liberation Serif"/>
          <w:sz w:val="28"/>
          <w:szCs w:val="28"/>
          <w:lang w:eastAsia="en-US"/>
        </w:rPr>
        <w:t>. Иные профессионально-функциональные знания должны включать:</w:t>
      </w:r>
    </w:p>
    <w:p w:rsidR="002A3843" w:rsidRPr="0018034A" w:rsidRDefault="002A3843" w:rsidP="002A3843">
      <w:pPr>
        <w:tabs>
          <w:tab w:val="left" w:pos="4953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>1) о</w:t>
      </w:r>
      <w:r w:rsidRPr="0018034A">
        <w:rPr>
          <w:rFonts w:ascii="Liberation Serif" w:eastAsia="Calibri" w:hAnsi="Liberation Serif" w:cs="Liberation Serif"/>
          <w:sz w:val="28"/>
          <w:szCs w:val="28"/>
        </w:rPr>
        <w:t>сновные направления и приоритеты государственной политики в области образования и науки;</w:t>
      </w:r>
    </w:p>
    <w:p w:rsidR="002A3843" w:rsidRPr="0018034A" w:rsidRDefault="002A3843" w:rsidP="002A3843">
      <w:pPr>
        <w:tabs>
          <w:tab w:val="left" w:pos="4953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8034A">
        <w:rPr>
          <w:rFonts w:ascii="Liberation Serif" w:eastAsia="Calibri" w:hAnsi="Liberation Serif" w:cs="Liberation Serif"/>
          <w:sz w:val="28"/>
          <w:szCs w:val="28"/>
        </w:rPr>
        <w:t>2) основные методы, средства и технологии обучения и воспитания;</w:t>
      </w:r>
    </w:p>
    <w:p w:rsidR="002A3843" w:rsidRPr="0018034A" w:rsidRDefault="002A3843" w:rsidP="002A3843">
      <w:pPr>
        <w:tabs>
          <w:tab w:val="left" w:pos="4953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8034A">
        <w:rPr>
          <w:rFonts w:ascii="Liberation Serif" w:eastAsia="Calibri" w:hAnsi="Liberation Serif" w:cs="Liberation Serif"/>
          <w:sz w:val="28"/>
          <w:szCs w:val="28"/>
        </w:rPr>
        <w:t>3) понятие, цели, элементов системы образования в Российской Федерации, в том числе Свердловской области;</w:t>
      </w:r>
    </w:p>
    <w:p w:rsidR="002A3843" w:rsidRPr="0018034A" w:rsidRDefault="002A3843" w:rsidP="002A3843">
      <w:pPr>
        <w:shd w:val="clear" w:color="auto" w:fill="FFFFFF"/>
        <w:ind w:firstLine="72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8034A">
        <w:rPr>
          <w:rFonts w:ascii="Liberation Serif" w:eastAsia="Calibri" w:hAnsi="Liberation Serif" w:cs="Liberation Serif"/>
          <w:sz w:val="28"/>
          <w:szCs w:val="28"/>
        </w:rPr>
        <w:t>4) принципы организации и деятельности образовательных организаций</w:t>
      </w:r>
      <w:r w:rsidR="005B3FD7" w:rsidRPr="0018034A">
        <w:rPr>
          <w:rFonts w:ascii="Liberation Serif" w:eastAsia="Calibri" w:hAnsi="Liberation Serif" w:cs="Liberation Serif"/>
          <w:sz w:val="28"/>
          <w:szCs w:val="28"/>
        </w:rPr>
        <w:t>.</w:t>
      </w:r>
      <w:r w:rsidRPr="0018034A">
        <w:rPr>
          <w:rFonts w:ascii="Liberation Serif" w:eastAsia="Calibri" w:hAnsi="Liberation Serif" w:cs="Liberation Serif"/>
          <w:sz w:val="28"/>
          <w:szCs w:val="28"/>
        </w:rPr>
        <w:t xml:space="preserve"> </w:t>
      </w:r>
    </w:p>
    <w:p w:rsidR="002A3843" w:rsidRPr="0018034A" w:rsidRDefault="002A3843" w:rsidP="002A3843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8034A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266DFA" w:rsidRPr="0018034A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18034A">
        <w:rPr>
          <w:rFonts w:ascii="Liberation Serif" w:eastAsia="Calibri" w:hAnsi="Liberation Serif" w:cs="Liberation Serif"/>
          <w:sz w:val="28"/>
          <w:szCs w:val="28"/>
          <w:lang w:eastAsia="en-US"/>
        </w:rPr>
        <w:t>. Государственный гражданский служащий, замещающий должность, должен обладать следующими профессионально-функциональными умениями:</w:t>
      </w:r>
    </w:p>
    <w:p w:rsidR="002A3843" w:rsidRPr="0018034A" w:rsidRDefault="002A3843" w:rsidP="002A3843">
      <w:pPr>
        <w:tabs>
          <w:tab w:val="left" w:pos="351"/>
          <w:tab w:val="left" w:pos="9033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8034A">
        <w:rPr>
          <w:rFonts w:ascii="Liberation Serif" w:eastAsia="Calibri" w:hAnsi="Liberation Serif" w:cs="Liberation Serif"/>
          <w:sz w:val="28"/>
          <w:szCs w:val="28"/>
          <w:lang w:eastAsia="en-US"/>
        </w:rPr>
        <w:t>1) разработка проектов нормативно-правовых актов Свердловской области, направленных на обеспечение условий реализации федерального и регионального законодательства в сфере среднего профессионального образования;</w:t>
      </w:r>
    </w:p>
    <w:p w:rsidR="002A3843" w:rsidRPr="0018034A" w:rsidRDefault="002A3843" w:rsidP="002A3843">
      <w:pPr>
        <w:tabs>
          <w:tab w:val="left" w:pos="351"/>
          <w:tab w:val="left" w:pos="9033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8034A">
        <w:rPr>
          <w:rFonts w:ascii="Liberation Serif" w:eastAsia="Calibri" w:hAnsi="Liberation Serif" w:cs="Liberation Serif"/>
          <w:sz w:val="28"/>
          <w:szCs w:val="28"/>
          <w:lang w:eastAsia="en-US"/>
        </w:rPr>
        <w:t>2) р</w:t>
      </w:r>
      <w:r w:rsidRPr="0018034A">
        <w:rPr>
          <w:rFonts w:ascii="Liberation Serif" w:eastAsia="Calibri" w:hAnsi="Liberation Serif" w:cs="Liberation Serif"/>
          <w:sz w:val="28"/>
          <w:szCs w:val="28"/>
        </w:rPr>
        <w:t>азработка и реализация «дорожных карт», составлять рабочие программы, планы, прогнозы, направленные на кадровое обеспечение регионального социально-экономического комплекса;</w:t>
      </w:r>
    </w:p>
    <w:p w:rsidR="002A3843" w:rsidRPr="0018034A" w:rsidRDefault="002A3843" w:rsidP="002A3843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8034A">
        <w:rPr>
          <w:rFonts w:ascii="Liberation Serif" w:eastAsia="Calibri" w:hAnsi="Liberation Serif" w:cs="Liberation Serif"/>
          <w:sz w:val="28"/>
          <w:szCs w:val="28"/>
        </w:rPr>
        <w:t>3) формирование отчетности по результатам реализации государственных программ;</w:t>
      </w:r>
    </w:p>
    <w:p w:rsidR="002A3843" w:rsidRPr="0018034A" w:rsidRDefault="002A3843" w:rsidP="002A3843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8034A">
        <w:rPr>
          <w:rFonts w:ascii="Liberation Serif" w:eastAsia="Calibri" w:hAnsi="Liberation Serif" w:cs="Liberation Serif"/>
          <w:sz w:val="28"/>
          <w:szCs w:val="28"/>
        </w:rPr>
        <w:t>4) работать с системой подведомственных профессиональных образовательных организаций;</w:t>
      </w:r>
    </w:p>
    <w:p w:rsidR="002A3843" w:rsidRPr="0018034A" w:rsidRDefault="002A3843" w:rsidP="002A3843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8034A">
        <w:rPr>
          <w:rFonts w:ascii="Liberation Serif" w:eastAsia="Calibri" w:hAnsi="Liberation Serif" w:cs="Liberation Serif"/>
          <w:sz w:val="28"/>
          <w:szCs w:val="28"/>
        </w:rPr>
        <w:t xml:space="preserve">5) осуществление коммуникаций с представителями предприятий </w:t>
      </w:r>
      <w:r w:rsidR="00CE039F" w:rsidRPr="0018034A">
        <w:rPr>
          <w:rFonts w:ascii="Liberation Serif" w:eastAsia="Calibri" w:hAnsi="Liberation Serif" w:cs="Liberation Serif"/>
          <w:sz w:val="28"/>
          <w:szCs w:val="28"/>
        </w:rPr>
        <w:br/>
      </w:r>
      <w:r w:rsidRPr="0018034A">
        <w:rPr>
          <w:rFonts w:ascii="Liberation Serif" w:eastAsia="Calibri" w:hAnsi="Liberation Serif" w:cs="Liberation Serif"/>
          <w:sz w:val="28"/>
          <w:szCs w:val="28"/>
        </w:rPr>
        <w:t>и организаций различных форм собственности – социальных партнеров в сфере подготовки кадров;</w:t>
      </w:r>
    </w:p>
    <w:p w:rsidR="002A3843" w:rsidRPr="0018034A" w:rsidRDefault="002A3843" w:rsidP="002A3843">
      <w:pPr>
        <w:tabs>
          <w:tab w:val="left" w:pos="4953"/>
        </w:tabs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</w:rPr>
      </w:pPr>
      <w:r w:rsidRPr="0018034A">
        <w:rPr>
          <w:rFonts w:ascii="Liberation Serif" w:eastAsia="Calibri" w:hAnsi="Liberation Serif" w:cs="Liberation Serif"/>
          <w:sz w:val="28"/>
          <w:szCs w:val="28"/>
        </w:rPr>
        <w:t xml:space="preserve">6) осуществление анализа </w:t>
      </w:r>
      <w:r w:rsidRPr="0018034A">
        <w:rPr>
          <w:rFonts w:ascii="Liberation Serif" w:eastAsia="Calibri" w:hAnsi="Liberation Serif" w:cs="Liberation Serif"/>
          <w:bCs/>
          <w:sz w:val="28"/>
          <w:szCs w:val="28"/>
        </w:rPr>
        <w:t xml:space="preserve">отечественного и зарубежного опыта развития профессионального образования. </w:t>
      </w:r>
    </w:p>
    <w:p w:rsidR="002A3843" w:rsidRPr="0018034A" w:rsidRDefault="002A3843" w:rsidP="002A3843">
      <w:pPr>
        <w:shd w:val="clear" w:color="auto" w:fill="FFFFFF"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:rsidR="002A3843" w:rsidRPr="0018034A" w:rsidRDefault="002A3843" w:rsidP="002A3843">
      <w:pPr>
        <w:shd w:val="clear" w:color="auto" w:fill="FFFFFF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18034A">
        <w:rPr>
          <w:rFonts w:ascii="Liberation Serif" w:hAnsi="Liberation Serif" w:cs="Liberation Serif"/>
          <w:b/>
          <w:sz w:val="28"/>
          <w:szCs w:val="28"/>
        </w:rPr>
        <w:t xml:space="preserve">3. Должностные обязанности, права и ответственность государственного гражданского служащего </w:t>
      </w:r>
      <w:r w:rsidRPr="0018034A">
        <w:rPr>
          <w:rFonts w:ascii="Liberation Serif" w:hAnsi="Liberation Serif" w:cs="Liberation Serif"/>
          <w:b/>
          <w:bCs/>
          <w:iCs/>
          <w:sz w:val="28"/>
          <w:szCs w:val="28"/>
        </w:rPr>
        <w:t>за неисполнение (ненадлежащее исполнение) должностных обязанностей</w:t>
      </w:r>
    </w:p>
    <w:p w:rsidR="002A3843" w:rsidRPr="0018034A" w:rsidRDefault="002A3843" w:rsidP="002A3843">
      <w:pPr>
        <w:shd w:val="clear" w:color="auto" w:fill="FFFFFF"/>
        <w:ind w:firstLine="720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:rsidR="002A3843" w:rsidRPr="0018034A" w:rsidRDefault="002A3843" w:rsidP="002A3843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>1</w:t>
      </w:r>
      <w:r w:rsidR="00266DFA" w:rsidRPr="0018034A">
        <w:rPr>
          <w:rFonts w:ascii="Liberation Serif" w:hAnsi="Liberation Serif" w:cs="Liberation Serif"/>
          <w:sz w:val="28"/>
          <w:szCs w:val="28"/>
        </w:rPr>
        <w:t>8</w:t>
      </w:r>
      <w:r w:rsidRPr="0018034A">
        <w:rPr>
          <w:rFonts w:ascii="Liberation Serif" w:hAnsi="Liberation Serif" w:cs="Liberation Serif"/>
          <w:sz w:val="28"/>
          <w:szCs w:val="28"/>
        </w:rPr>
        <w:t xml:space="preserve">. Государственный гражданский служащий </w:t>
      </w:r>
      <w:r w:rsidRPr="0018034A">
        <w:rPr>
          <w:rFonts w:ascii="Liberation Serif" w:hAnsi="Liberation Serif" w:cs="Liberation Serif"/>
          <w:spacing w:val="-2"/>
          <w:sz w:val="28"/>
          <w:szCs w:val="28"/>
        </w:rPr>
        <w:t>осуществляет планирующие, организационные, экспертные, координирующие,</w:t>
      </w:r>
      <w:r w:rsidRPr="0018034A">
        <w:rPr>
          <w:rFonts w:ascii="Liberation Serif" w:hAnsi="Liberation Serif" w:cs="Liberation Serif"/>
          <w:sz w:val="28"/>
          <w:szCs w:val="28"/>
        </w:rPr>
        <w:t xml:space="preserve"> контролирующие, аналитические, правотворческие функции, необходимые для решения задач, стоящих перед отделом. </w:t>
      </w:r>
    </w:p>
    <w:p w:rsidR="002A3843" w:rsidRPr="0018034A" w:rsidRDefault="00266DFA" w:rsidP="002A3843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>19</w:t>
      </w:r>
      <w:r w:rsidR="002A3843" w:rsidRPr="0018034A">
        <w:rPr>
          <w:rFonts w:ascii="Liberation Serif" w:hAnsi="Liberation Serif" w:cs="Liberation Serif"/>
          <w:sz w:val="28"/>
          <w:szCs w:val="28"/>
        </w:rPr>
        <w:t xml:space="preserve">. Государственный гражданский служащий должен исполнять обязанности, установленные Федеральным законом от 27 июля 2004 года                        № 79-ФЗ «О государственной гражданской службе Российской Федерации» </w:t>
      </w:r>
      <w:r w:rsidR="005B3FD7" w:rsidRPr="0018034A">
        <w:rPr>
          <w:rFonts w:ascii="Liberation Serif" w:hAnsi="Liberation Serif" w:cs="Liberation Serif"/>
          <w:sz w:val="28"/>
          <w:szCs w:val="28"/>
        </w:rPr>
        <w:br/>
      </w:r>
      <w:r w:rsidR="002A3843" w:rsidRPr="0018034A">
        <w:rPr>
          <w:rFonts w:ascii="Liberation Serif" w:hAnsi="Liberation Serif" w:cs="Liberation Serif"/>
          <w:sz w:val="28"/>
          <w:szCs w:val="28"/>
        </w:rPr>
        <w:lastRenderedPageBreak/>
        <w:t>и Федеральным законом от 25 декабря 2008 года № 273-ФЗ «О противодействии коррупции».</w:t>
      </w:r>
    </w:p>
    <w:p w:rsidR="002A3843" w:rsidRPr="0018034A" w:rsidRDefault="00266DFA" w:rsidP="002A3843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>20</w:t>
      </w:r>
      <w:r w:rsidR="002A3843" w:rsidRPr="0018034A">
        <w:rPr>
          <w:rFonts w:ascii="Liberation Serif" w:hAnsi="Liberation Serif" w:cs="Liberation Serif"/>
          <w:sz w:val="28"/>
          <w:szCs w:val="28"/>
        </w:rPr>
        <w:t xml:space="preserve">.  На государственного гражданского служащего возлагаются следующие должностные обязанности: </w:t>
      </w:r>
    </w:p>
    <w:p w:rsidR="002A3843" w:rsidRPr="0018034A" w:rsidRDefault="002A3843" w:rsidP="00A43DCB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 xml:space="preserve">1) обеспечивает управление по созданию условий функционирования </w:t>
      </w:r>
      <w:r w:rsidR="001E2528" w:rsidRPr="0018034A">
        <w:rPr>
          <w:rFonts w:ascii="Liberation Serif" w:hAnsi="Liberation Serif" w:cs="Liberation Serif"/>
          <w:sz w:val="28"/>
          <w:szCs w:val="28"/>
        </w:rPr>
        <w:br/>
      </w:r>
      <w:r w:rsidRPr="0018034A">
        <w:rPr>
          <w:rFonts w:ascii="Liberation Serif" w:hAnsi="Liberation Serif" w:cs="Liberation Serif"/>
          <w:sz w:val="28"/>
          <w:szCs w:val="28"/>
        </w:rPr>
        <w:t xml:space="preserve">и развития подведомственных профессиональных образовательных организаций </w:t>
      </w:r>
      <w:r w:rsidR="001E2528" w:rsidRPr="0018034A">
        <w:rPr>
          <w:rFonts w:ascii="Liberation Serif" w:hAnsi="Liberation Serif" w:cs="Liberation Serif"/>
          <w:sz w:val="28"/>
          <w:szCs w:val="28"/>
        </w:rPr>
        <w:br/>
      </w:r>
      <w:r w:rsidRPr="0018034A">
        <w:rPr>
          <w:rFonts w:ascii="Liberation Serif" w:hAnsi="Liberation Serif" w:cs="Liberation Serif"/>
          <w:sz w:val="28"/>
          <w:szCs w:val="28"/>
        </w:rPr>
        <w:t>в соответствии с нормами законодательства;</w:t>
      </w:r>
    </w:p>
    <w:p w:rsidR="002A3843" w:rsidRPr="0018034A" w:rsidRDefault="002A3843" w:rsidP="00A43DCB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>2) обеспечивает контроль соблюдения прав граждан на получение качественного образования в соответствии с нормами федеральных государственных образовательных стандартов среднего профессионального образования;</w:t>
      </w:r>
    </w:p>
    <w:p w:rsidR="002A3843" w:rsidRPr="0018034A" w:rsidRDefault="002A3843" w:rsidP="00A43DC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>3) обеспечивает организацию мониторинга результатов деятельности  подведомственных профессиональных образовательных организаций;</w:t>
      </w:r>
    </w:p>
    <w:p w:rsidR="002A3843" w:rsidRPr="0018034A" w:rsidRDefault="002A3843" w:rsidP="00A43DC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 xml:space="preserve">4) готовит предложения по развитию региональной нормативно-правовой базы, обеспечивающей реализацию прав граждан на среднее профессиональное образование, </w:t>
      </w:r>
    </w:p>
    <w:p w:rsidR="002A3843" w:rsidRPr="0018034A" w:rsidRDefault="002A3843" w:rsidP="00A43DC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 xml:space="preserve">5) готовит предложения по стратегии развития системы профессионального образования Свердловской области в соответствии с приоритетами социально-экономического развития; </w:t>
      </w:r>
    </w:p>
    <w:p w:rsidR="002A3843" w:rsidRPr="0018034A" w:rsidRDefault="002A3843" w:rsidP="00A43DC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>6) участвует в подготовке предложений по формированию государственного задания на реализацию государственных услуг и работ подведомственными образовательными организациями;</w:t>
      </w:r>
    </w:p>
    <w:p w:rsidR="002A3843" w:rsidRPr="0018034A" w:rsidRDefault="002A3843" w:rsidP="00A43DC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>7) готовит предложения по оптимизации сети подведомственных профессиональных образовательных организаций;</w:t>
      </w:r>
    </w:p>
    <w:p w:rsidR="002A3843" w:rsidRPr="0018034A" w:rsidRDefault="002A3843" w:rsidP="00A43DC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>8) готовит предложения по включению подведомственных профессиональных образовательных организаций в мероприятия государственных программ;</w:t>
      </w:r>
    </w:p>
    <w:p w:rsidR="002A3843" w:rsidRPr="0018034A" w:rsidRDefault="002A3843" w:rsidP="00A43DC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 xml:space="preserve">9) осуществляет контроль и оценивает результаты деятельности руководителей подведомственных профессиональных образовательных организаций в части реализации прав граждан на получение качественного образования; </w:t>
      </w:r>
    </w:p>
    <w:p w:rsidR="002A3843" w:rsidRPr="0018034A" w:rsidRDefault="002A3843" w:rsidP="00A43DC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>10) обобщает и анализирует поступающую информацию по направлениям деятельности отдела;</w:t>
      </w:r>
    </w:p>
    <w:p w:rsidR="002A3843" w:rsidRPr="0018034A" w:rsidRDefault="002A3843" w:rsidP="00A43DC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>11) осуществляет оперативное взаимодействие отдела с другими подразделениями Министерства и внешними ведомствами по вопросам функционирования и развития среднего профессионального образования;</w:t>
      </w:r>
    </w:p>
    <w:p w:rsidR="002A3843" w:rsidRPr="0018034A" w:rsidRDefault="002A3843" w:rsidP="00A43DC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>12) разрабатывает и представляет в установленном порядке предл</w:t>
      </w:r>
      <w:r w:rsidR="001E2528" w:rsidRPr="0018034A">
        <w:rPr>
          <w:rFonts w:ascii="Liberation Serif" w:hAnsi="Liberation Serif" w:cs="Liberation Serif"/>
          <w:sz w:val="28"/>
          <w:szCs w:val="28"/>
        </w:rPr>
        <w:t xml:space="preserve">ожения в проекты планов работы </w:t>
      </w:r>
      <w:r w:rsidR="001E4CE8" w:rsidRPr="0018034A">
        <w:rPr>
          <w:rFonts w:ascii="Liberation Serif" w:hAnsi="Liberation Serif" w:cs="Liberation Serif"/>
          <w:sz w:val="28"/>
          <w:szCs w:val="28"/>
        </w:rPr>
        <w:t>М</w:t>
      </w:r>
      <w:r w:rsidRPr="0018034A">
        <w:rPr>
          <w:rFonts w:ascii="Liberation Serif" w:hAnsi="Liberation Serif" w:cs="Liberation Serif"/>
          <w:sz w:val="28"/>
          <w:szCs w:val="28"/>
        </w:rPr>
        <w:t>инистерства, отдела;</w:t>
      </w:r>
    </w:p>
    <w:p w:rsidR="002A3843" w:rsidRPr="0018034A" w:rsidRDefault="002A3843" w:rsidP="00A43DC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 xml:space="preserve">13) готовит и представляет Министру, </w:t>
      </w:r>
      <w:r w:rsidR="00CE039F" w:rsidRPr="0018034A">
        <w:rPr>
          <w:rFonts w:ascii="Liberation Serif" w:hAnsi="Liberation Serif" w:cs="Liberation Serif"/>
          <w:sz w:val="28"/>
          <w:szCs w:val="28"/>
        </w:rPr>
        <w:t xml:space="preserve">курирующему </w:t>
      </w:r>
      <w:r w:rsidRPr="0018034A">
        <w:rPr>
          <w:rFonts w:ascii="Liberation Serif" w:hAnsi="Liberation Serif" w:cs="Liberation Serif"/>
          <w:sz w:val="28"/>
          <w:szCs w:val="28"/>
        </w:rPr>
        <w:t>Заместителю Министра</w:t>
      </w:r>
      <w:r w:rsidR="00AB71C9" w:rsidRPr="0018034A">
        <w:rPr>
          <w:rFonts w:ascii="Liberation Serif" w:hAnsi="Liberation Serif" w:cs="Liberation Serif"/>
          <w:sz w:val="28"/>
          <w:szCs w:val="28"/>
        </w:rPr>
        <w:t xml:space="preserve"> </w:t>
      </w:r>
      <w:r w:rsidRPr="0018034A">
        <w:rPr>
          <w:rFonts w:ascii="Liberation Serif" w:hAnsi="Liberation Serif" w:cs="Liberation Serif"/>
          <w:sz w:val="28"/>
          <w:szCs w:val="28"/>
        </w:rPr>
        <w:t>проекты документов, подготовленных в отделе, для согласования, вносит предложения по направлениям деятельности отдела;</w:t>
      </w:r>
    </w:p>
    <w:p w:rsidR="002A3843" w:rsidRPr="0018034A" w:rsidRDefault="002A3843" w:rsidP="00A43DC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 xml:space="preserve">14) информирует Министра, </w:t>
      </w:r>
      <w:r w:rsidR="00CE039F" w:rsidRPr="0018034A">
        <w:rPr>
          <w:rFonts w:ascii="Liberation Serif" w:hAnsi="Liberation Serif" w:cs="Liberation Serif"/>
          <w:sz w:val="28"/>
          <w:szCs w:val="28"/>
        </w:rPr>
        <w:t xml:space="preserve">курирующего </w:t>
      </w:r>
      <w:r w:rsidRPr="0018034A">
        <w:rPr>
          <w:rFonts w:ascii="Liberation Serif" w:hAnsi="Liberation Serif" w:cs="Liberation Serif"/>
          <w:sz w:val="28"/>
          <w:szCs w:val="28"/>
        </w:rPr>
        <w:t>Заместителя Министра</w:t>
      </w:r>
      <w:r w:rsidR="00CE039F" w:rsidRPr="0018034A">
        <w:rPr>
          <w:rFonts w:ascii="Liberation Serif" w:hAnsi="Liberation Serif" w:cs="Liberation Serif"/>
          <w:sz w:val="28"/>
          <w:szCs w:val="28"/>
        </w:rPr>
        <w:br/>
      </w:r>
      <w:r w:rsidRPr="0018034A">
        <w:rPr>
          <w:rFonts w:ascii="Liberation Serif" w:hAnsi="Liberation Serif" w:cs="Liberation Serif"/>
          <w:sz w:val="28"/>
          <w:szCs w:val="28"/>
        </w:rPr>
        <w:t>о состоянии системы среднего профессионального образования через служебные записки, устные доклады;</w:t>
      </w:r>
    </w:p>
    <w:p w:rsidR="002A3843" w:rsidRPr="0018034A" w:rsidRDefault="002A3843" w:rsidP="00A43DC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lastRenderedPageBreak/>
        <w:t xml:space="preserve">15) готовит оперативную информацию для Министра, </w:t>
      </w:r>
      <w:r w:rsidR="00CE039F" w:rsidRPr="0018034A">
        <w:rPr>
          <w:rFonts w:ascii="Liberation Serif" w:hAnsi="Liberation Serif" w:cs="Liberation Serif"/>
          <w:sz w:val="28"/>
          <w:szCs w:val="28"/>
        </w:rPr>
        <w:t xml:space="preserve">курирующего </w:t>
      </w:r>
      <w:r w:rsidRPr="0018034A">
        <w:rPr>
          <w:rFonts w:ascii="Liberation Serif" w:hAnsi="Liberation Serif" w:cs="Liberation Serif"/>
          <w:sz w:val="28"/>
          <w:szCs w:val="28"/>
        </w:rPr>
        <w:t>Заместителя Министр</w:t>
      </w:r>
      <w:r w:rsidR="00372E8F">
        <w:rPr>
          <w:rFonts w:ascii="Liberation Serif" w:hAnsi="Liberation Serif" w:cs="Liberation Serif"/>
          <w:sz w:val="28"/>
          <w:szCs w:val="28"/>
        </w:rPr>
        <w:t>а</w:t>
      </w:r>
      <w:r w:rsidR="001E4CE8" w:rsidRPr="0018034A">
        <w:rPr>
          <w:rFonts w:ascii="Liberation Serif" w:hAnsi="Liberation Serif" w:cs="Liberation Serif"/>
          <w:sz w:val="28"/>
          <w:szCs w:val="28"/>
        </w:rPr>
        <w:t>, подразделений М</w:t>
      </w:r>
      <w:r w:rsidRPr="0018034A">
        <w:rPr>
          <w:rFonts w:ascii="Liberation Serif" w:hAnsi="Liberation Serif" w:cs="Liberation Serif"/>
          <w:sz w:val="28"/>
          <w:szCs w:val="28"/>
        </w:rPr>
        <w:t>инистерства по направлениям деятельности отдела;</w:t>
      </w:r>
    </w:p>
    <w:p w:rsidR="002A3843" w:rsidRPr="0018034A" w:rsidRDefault="002A3843" w:rsidP="00A43DCB">
      <w:pPr>
        <w:ind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 xml:space="preserve">16) осуществляет межведомственное взаимодействие в рамках компетенции отдела по поручению Министра, </w:t>
      </w:r>
      <w:r w:rsidR="00CE039F" w:rsidRPr="0018034A">
        <w:rPr>
          <w:rFonts w:ascii="Liberation Serif" w:hAnsi="Liberation Serif" w:cs="Liberation Serif"/>
          <w:sz w:val="28"/>
          <w:szCs w:val="28"/>
        </w:rPr>
        <w:t xml:space="preserve">курирующего </w:t>
      </w:r>
      <w:r w:rsidRPr="0018034A">
        <w:rPr>
          <w:rFonts w:ascii="Liberation Serif" w:hAnsi="Liberation Serif" w:cs="Liberation Serif"/>
          <w:sz w:val="28"/>
          <w:szCs w:val="28"/>
        </w:rPr>
        <w:t>Заместителя Министра;</w:t>
      </w:r>
    </w:p>
    <w:p w:rsidR="002A3843" w:rsidRPr="0018034A" w:rsidRDefault="002A3843" w:rsidP="00A43DC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 xml:space="preserve">17) обеспечивает рассмотрение обращений граждан в соответствии </w:t>
      </w:r>
      <w:r w:rsidR="00CE039F" w:rsidRPr="0018034A">
        <w:rPr>
          <w:rFonts w:ascii="Liberation Serif" w:hAnsi="Liberation Serif" w:cs="Liberation Serif"/>
          <w:sz w:val="28"/>
          <w:szCs w:val="28"/>
        </w:rPr>
        <w:br/>
      </w:r>
      <w:r w:rsidRPr="0018034A">
        <w:rPr>
          <w:rFonts w:ascii="Liberation Serif" w:hAnsi="Liberation Serif" w:cs="Liberation Serif"/>
          <w:sz w:val="28"/>
          <w:szCs w:val="28"/>
        </w:rPr>
        <w:t>с компетенцией отдела;</w:t>
      </w:r>
    </w:p>
    <w:p w:rsidR="002A3843" w:rsidRPr="0018034A" w:rsidRDefault="002A3843" w:rsidP="00A43DC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>18)</w:t>
      </w:r>
      <w:r w:rsidR="001E2528" w:rsidRPr="0018034A">
        <w:rPr>
          <w:rFonts w:ascii="Liberation Serif" w:hAnsi="Liberation Serif" w:cs="Liberation Serif"/>
          <w:sz w:val="28"/>
          <w:szCs w:val="28"/>
        </w:rPr>
        <w:t xml:space="preserve"> участвует в областных акциях М</w:t>
      </w:r>
      <w:r w:rsidRPr="0018034A">
        <w:rPr>
          <w:rFonts w:ascii="Liberation Serif" w:hAnsi="Liberation Serif" w:cs="Liberation Serif"/>
          <w:sz w:val="28"/>
          <w:szCs w:val="28"/>
        </w:rPr>
        <w:t>инистерства;</w:t>
      </w:r>
    </w:p>
    <w:p w:rsidR="002A3843" w:rsidRPr="0018034A" w:rsidRDefault="002A3843" w:rsidP="00A43DC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 xml:space="preserve">19) участвует в мобилизационных мероприятиях и мероприятиях </w:t>
      </w:r>
      <w:r w:rsidR="00CE039F" w:rsidRPr="0018034A">
        <w:rPr>
          <w:rFonts w:ascii="Liberation Serif" w:hAnsi="Liberation Serif" w:cs="Liberation Serif"/>
          <w:sz w:val="28"/>
          <w:szCs w:val="28"/>
        </w:rPr>
        <w:br/>
      </w:r>
      <w:r w:rsidRPr="0018034A">
        <w:rPr>
          <w:rFonts w:ascii="Liberation Serif" w:hAnsi="Liberation Serif" w:cs="Liberation Serif"/>
          <w:sz w:val="28"/>
          <w:szCs w:val="28"/>
        </w:rPr>
        <w:t>по гражданской обороне Министерства.</w:t>
      </w:r>
    </w:p>
    <w:p w:rsidR="002A3843" w:rsidRPr="0018034A" w:rsidRDefault="002A3843" w:rsidP="002A384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>2</w:t>
      </w:r>
      <w:r w:rsidR="00266DFA" w:rsidRPr="0018034A">
        <w:rPr>
          <w:rFonts w:ascii="Liberation Serif" w:hAnsi="Liberation Serif" w:cs="Liberation Serif"/>
          <w:sz w:val="28"/>
          <w:szCs w:val="28"/>
        </w:rPr>
        <w:t>1</w:t>
      </w:r>
      <w:r w:rsidRPr="0018034A">
        <w:rPr>
          <w:rFonts w:ascii="Liberation Serif" w:hAnsi="Liberation Serif" w:cs="Liberation Serif"/>
          <w:sz w:val="28"/>
          <w:szCs w:val="28"/>
        </w:rPr>
        <w:t xml:space="preserve">. Государственный гражданский служащий имеет права, предусмотренные статьёй 14 Федерального закона от 27 июля 2004 года № 79-ФЗ «О государственной гражданской службе Российской Федерации». </w:t>
      </w:r>
    </w:p>
    <w:p w:rsidR="002A3843" w:rsidRPr="0018034A" w:rsidRDefault="002A3843" w:rsidP="002A3843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 xml:space="preserve">22. В пределах своих полномочий государственный гражданский служащий имеет право: </w:t>
      </w:r>
    </w:p>
    <w:p w:rsidR="002A3843" w:rsidRPr="0018034A" w:rsidRDefault="002A3843" w:rsidP="002A3843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 xml:space="preserve">1) знакомиться с документами, определяющими его должностные обязанности, права и ответственность, критерии оценки качества работы </w:t>
      </w:r>
      <w:r w:rsidR="00011736" w:rsidRPr="0018034A">
        <w:rPr>
          <w:rFonts w:ascii="Liberation Serif" w:hAnsi="Liberation Serif" w:cs="Liberation Serif"/>
          <w:sz w:val="28"/>
          <w:szCs w:val="28"/>
        </w:rPr>
        <w:br/>
      </w:r>
      <w:r w:rsidRPr="0018034A">
        <w:rPr>
          <w:rFonts w:ascii="Liberation Serif" w:hAnsi="Liberation Serif" w:cs="Liberation Serif"/>
          <w:sz w:val="28"/>
          <w:szCs w:val="28"/>
        </w:rPr>
        <w:t>и условия продвижения по службе;</w:t>
      </w:r>
    </w:p>
    <w:p w:rsidR="002A3843" w:rsidRPr="0018034A" w:rsidRDefault="002A3843" w:rsidP="002A3843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>2) знакомиться с проектами решений, приказов, касающихся деятельности отдела;</w:t>
      </w:r>
    </w:p>
    <w:p w:rsidR="002A3843" w:rsidRPr="0018034A" w:rsidRDefault="002A3843" w:rsidP="002A3843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>3) участвовать в подготовке решений (проектов решений) в соответствии с настоящим должностным регламентом;</w:t>
      </w:r>
    </w:p>
    <w:p w:rsidR="002A3843" w:rsidRPr="0018034A" w:rsidRDefault="002A3843" w:rsidP="002A3843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>4) получать в установленном порядке информацию и материалы, необходимые для исполнения должностных обязанностей;</w:t>
      </w:r>
    </w:p>
    <w:p w:rsidR="002A3843" w:rsidRPr="0018034A" w:rsidRDefault="002A3843" w:rsidP="002A3843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>5) запрашивать в установленном порядке от подведомственных профессиональных образователь</w:t>
      </w:r>
      <w:r w:rsidR="00CE039F" w:rsidRPr="0018034A">
        <w:rPr>
          <w:rFonts w:ascii="Liberation Serif" w:hAnsi="Liberation Serif" w:cs="Liberation Serif"/>
          <w:sz w:val="28"/>
          <w:szCs w:val="28"/>
        </w:rPr>
        <w:t>ных организаций, подразделений М</w:t>
      </w:r>
      <w:r w:rsidRPr="0018034A">
        <w:rPr>
          <w:rFonts w:ascii="Liberation Serif" w:hAnsi="Liberation Serif" w:cs="Liberation Serif"/>
          <w:sz w:val="28"/>
          <w:szCs w:val="28"/>
        </w:rPr>
        <w:t>инистерства документы и сведения, необходимые для выполнения должностных обязанностей;</w:t>
      </w:r>
    </w:p>
    <w:p w:rsidR="002A3843" w:rsidRPr="0018034A" w:rsidRDefault="002A3843" w:rsidP="002A3843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 xml:space="preserve">6) привлекать в случае необходимости с разрешения руководства </w:t>
      </w:r>
      <w:r w:rsidR="00011736" w:rsidRPr="0018034A">
        <w:rPr>
          <w:rFonts w:ascii="Liberation Serif" w:hAnsi="Liberation Serif" w:cs="Liberation Serif"/>
          <w:sz w:val="28"/>
          <w:szCs w:val="28"/>
        </w:rPr>
        <w:t>М</w:t>
      </w:r>
      <w:r w:rsidRPr="0018034A">
        <w:rPr>
          <w:rFonts w:ascii="Liberation Serif" w:hAnsi="Liberation Serif" w:cs="Liberation Serif"/>
          <w:sz w:val="28"/>
          <w:szCs w:val="28"/>
        </w:rPr>
        <w:t>инистерства специалистов других структурных подразделений к решению возложенных на отдел задач (включая подготовку проектов писем, пр</w:t>
      </w:r>
      <w:r w:rsidR="00011736" w:rsidRPr="0018034A">
        <w:rPr>
          <w:rFonts w:ascii="Liberation Serif" w:hAnsi="Liberation Serif" w:cs="Liberation Serif"/>
          <w:sz w:val="28"/>
          <w:szCs w:val="28"/>
        </w:rPr>
        <w:t>иказов, договоров, соглашений М</w:t>
      </w:r>
      <w:r w:rsidRPr="0018034A">
        <w:rPr>
          <w:rFonts w:ascii="Liberation Serif" w:hAnsi="Liberation Serif" w:cs="Liberation Serif"/>
          <w:sz w:val="28"/>
          <w:szCs w:val="28"/>
        </w:rPr>
        <w:t xml:space="preserve">инистерства, отзывов, пояснительных, служебных </w:t>
      </w:r>
      <w:r w:rsidR="00011736" w:rsidRPr="0018034A">
        <w:rPr>
          <w:rFonts w:ascii="Liberation Serif" w:hAnsi="Liberation Serif" w:cs="Liberation Serif"/>
          <w:sz w:val="28"/>
          <w:szCs w:val="28"/>
        </w:rPr>
        <w:br/>
      </w:r>
      <w:r w:rsidRPr="0018034A">
        <w:rPr>
          <w:rFonts w:ascii="Liberation Serif" w:hAnsi="Liberation Serif" w:cs="Liberation Serif"/>
          <w:sz w:val="28"/>
          <w:szCs w:val="28"/>
        </w:rPr>
        <w:t>и докладных записок), готовить предложения по решению вопросов;</w:t>
      </w:r>
    </w:p>
    <w:p w:rsidR="002A3843" w:rsidRPr="0018034A" w:rsidRDefault="002A3843" w:rsidP="002A3843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>7) принимать решения в своей компетенции;</w:t>
      </w:r>
    </w:p>
    <w:p w:rsidR="002A3843" w:rsidRPr="0018034A" w:rsidRDefault="001E2528" w:rsidP="002A3843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>8) требовать от руководства М</w:t>
      </w:r>
      <w:r w:rsidR="002A3843" w:rsidRPr="0018034A">
        <w:rPr>
          <w:rFonts w:ascii="Liberation Serif" w:hAnsi="Liberation Serif" w:cs="Liberation Serif"/>
          <w:sz w:val="28"/>
          <w:szCs w:val="28"/>
        </w:rPr>
        <w:t>инистерства создания организационно-содержательных условий, необходимых для выполнения должностных обязанностей, оказания содействия в исполнении возложенных обязанностей, реализации прав, предусмотренных настоящим регламентом;</w:t>
      </w:r>
    </w:p>
    <w:p w:rsidR="002A3843" w:rsidRPr="0018034A" w:rsidRDefault="002A3843" w:rsidP="002A3843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>9) выносить на рассмотрение начальника отдела предложения</w:t>
      </w:r>
      <w:r w:rsidR="00CE039F" w:rsidRPr="0018034A">
        <w:rPr>
          <w:rFonts w:ascii="Liberation Serif" w:hAnsi="Liberation Serif" w:cs="Liberation Serif"/>
          <w:sz w:val="28"/>
          <w:szCs w:val="28"/>
        </w:rPr>
        <w:t xml:space="preserve"> </w:t>
      </w:r>
      <w:r w:rsidRPr="0018034A">
        <w:rPr>
          <w:rFonts w:ascii="Liberation Serif" w:hAnsi="Liberation Serif" w:cs="Liberation Serif"/>
          <w:sz w:val="28"/>
          <w:szCs w:val="28"/>
        </w:rPr>
        <w:t>по улучшению деятельности отдела, совершенствованию его работы, а также своей деятельности; предлагать варианты устранения недостатков в деятельности отдела;</w:t>
      </w:r>
    </w:p>
    <w:p w:rsidR="002A3843" w:rsidRPr="0018034A" w:rsidRDefault="002A3843" w:rsidP="002A3843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>10) по п</w:t>
      </w:r>
      <w:r w:rsidR="001E2528" w:rsidRPr="0018034A">
        <w:rPr>
          <w:rFonts w:ascii="Liberation Serif" w:hAnsi="Liberation Serif" w:cs="Liberation Serif"/>
          <w:sz w:val="28"/>
          <w:szCs w:val="28"/>
        </w:rPr>
        <w:t>оручению Министра</w:t>
      </w:r>
      <w:r w:rsidR="00CE039F" w:rsidRPr="0018034A">
        <w:rPr>
          <w:rFonts w:ascii="Liberation Serif" w:hAnsi="Liberation Serif" w:cs="Liberation Serif"/>
          <w:sz w:val="28"/>
          <w:szCs w:val="28"/>
        </w:rPr>
        <w:t>, курирующего Заместителя Министра</w:t>
      </w:r>
      <w:r w:rsidR="001E2528" w:rsidRPr="0018034A">
        <w:rPr>
          <w:rFonts w:ascii="Liberation Serif" w:hAnsi="Liberation Serif" w:cs="Liberation Serif"/>
          <w:sz w:val="28"/>
          <w:szCs w:val="28"/>
        </w:rPr>
        <w:t xml:space="preserve"> представлять М</w:t>
      </w:r>
      <w:r w:rsidRPr="0018034A">
        <w:rPr>
          <w:rFonts w:ascii="Liberation Serif" w:hAnsi="Liberation Serif" w:cs="Liberation Serif"/>
          <w:sz w:val="28"/>
          <w:szCs w:val="28"/>
        </w:rPr>
        <w:t>инистерство в государственных учреждениях, общественных организациях по вопросам, касающимся деятельности отдела.</w:t>
      </w:r>
    </w:p>
    <w:p w:rsidR="002A3843" w:rsidRPr="0018034A" w:rsidRDefault="002A3843" w:rsidP="002A3843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>23. Государственный гражданский служащий:</w:t>
      </w:r>
    </w:p>
    <w:p w:rsidR="002A3843" w:rsidRPr="0018034A" w:rsidRDefault="00FF2A6A" w:rsidP="002A3843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lastRenderedPageBreak/>
        <w:t>1) несе</w:t>
      </w:r>
      <w:r w:rsidR="002A3843" w:rsidRPr="0018034A">
        <w:rPr>
          <w:rFonts w:ascii="Liberation Serif" w:hAnsi="Liberation Serif" w:cs="Liberation Serif"/>
          <w:sz w:val="28"/>
          <w:szCs w:val="28"/>
        </w:rPr>
        <w:t>т дисциплинарную ответственность за совершение дисциплинарного проступка, за неисполнение или ненадлежащее исполнение по его вине должностных обязанностей, предусмотренных должностным регламентом,                 за несоблюдение служебного распорядка, за разглашение сведений, составляющих государственную и иную охраняемую федеральным законом тайну, и служебной информации, ставших известными государственному гражданскому служащему  в связи с исполнением им должностных обязанностей, за действия или бездействие, ведущие к нарушению прав и законных интересов граждан;</w:t>
      </w:r>
    </w:p>
    <w:p w:rsidR="002A3843" w:rsidRPr="0018034A" w:rsidRDefault="002A3843" w:rsidP="002A384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>2) в случае исполнен</w:t>
      </w:r>
      <w:r w:rsidR="00FF2A6A" w:rsidRPr="0018034A">
        <w:rPr>
          <w:rFonts w:ascii="Liberation Serif" w:hAnsi="Liberation Serif" w:cs="Liberation Serif"/>
          <w:sz w:val="28"/>
          <w:szCs w:val="28"/>
        </w:rPr>
        <w:t>ия неправомерного поручения несе</w:t>
      </w:r>
      <w:r w:rsidRPr="0018034A">
        <w:rPr>
          <w:rFonts w:ascii="Liberation Serif" w:hAnsi="Liberation Serif" w:cs="Liberation Serif"/>
          <w:sz w:val="28"/>
          <w:szCs w:val="28"/>
        </w:rPr>
        <w:t>т дисциплинарную, гражданско-правовую, административную или уголовную ответственность                     в соответствии с федеральными законами;</w:t>
      </w:r>
    </w:p>
    <w:p w:rsidR="002A3843" w:rsidRPr="0018034A" w:rsidRDefault="00FF2A6A" w:rsidP="002A384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>3) несе</w:t>
      </w:r>
      <w:r w:rsidR="002A3843" w:rsidRPr="0018034A">
        <w:rPr>
          <w:rFonts w:ascii="Liberation Serif" w:hAnsi="Liberation Serif" w:cs="Liberation Serif"/>
          <w:sz w:val="28"/>
          <w:szCs w:val="28"/>
        </w:rPr>
        <w:t>т ответственность за несоблюдение ограничений и запретов, связанных с государственной гражданской службой, предусмотренных частью 1 статьи 16 и стать</w:t>
      </w:r>
      <w:r w:rsidR="00266DFA" w:rsidRPr="0018034A">
        <w:rPr>
          <w:rFonts w:ascii="Liberation Serif" w:hAnsi="Liberation Serif" w:cs="Liberation Serif"/>
          <w:sz w:val="28"/>
          <w:szCs w:val="28"/>
        </w:rPr>
        <w:t>е</w:t>
      </w:r>
      <w:r w:rsidR="002A3843" w:rsidRPr="0018034A">
        <w:rPr>
          <w:rFonts w:ascii="Liberation Serif" w:hAnsi="Liberation Serif" w:cs="Liberation Serif"/>
          <w:sz w:val="28"/>
          <w:szCs w:val="28"/>
        </w:rPr>
        <w:t xml:space="preserve">й 17 Федерального закона от 27 июля 2004 года № 79-ФЗ </w:t>
      </w:r>
      <w:r w:rsidR="00266DFA" w:rsidRPr="0018034A">
        <w:rPr>
          <w:rFonts w:ascii="Liberation Serif" w:hAnsi="Liberation Serif" w:cs="Liberation Serif"/>
          <w:sz w:val="28"/>
          <w:szCs w:val="28"/>
        </w:rPr>
        <w:br/>
      </w:r>
      <w:r w:rsidR="002A3843" w:rsidRPr="0018034A">
        <w:rPr>
          <w:rFonts w:ascii="Liberation Serif" w:hAnsi="Liberation Serif" w:cs="Liberation Serif"/>
          <w:sz w:val="28"/>
          <w:szCs w:val="28"/>
        </w:rPr>
        <w:t>«О государственной гражданской службе Российской Федерации»;</w:t>
      </w:r>
    </w:p>
    <w:p w:rsidR="002A3843" w:rsidRPr="0018034A" w:rsidRDefault="002A3843" w:rsidP="002A3843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>4) нес</w:t>
      </w:r>
      <w:r w:rsidR="00266DFA" w:rsidRPr="0018034A">
        <w:rPr>
          <w:rFonts w:ascii="Liberation Serif" w:hAnsi="Liberation Serif" w:cs="Liberation Serif"/>
          <w:sz w:val="28"/>
          <w:szCs w:val="28"/>
        </w:rPr>
        <w:t>е</w:t>
      </w:r>
      <w:r w:rsidRPr="0018034A">
        <w:rPr>
          <w:rFonts w:ascii="Liberation Serif" w:hAnsi="Liberation Serif" w:cs="Liberation Serif"/>
          <w:sz w:val="28"/>
          <w:szCs w:val="28"/>
        </w:rPr>
        <w:t>т ответственность за совершение в процессе осуществления своей деятельности правонарушения в пределах, определённых административным, гражданским и уголовным законодательством Российской Федерации;</w:t>
      </w:r>
    </w:p>
    <w:p w:rsidR="002A3843" w:rsidRPr="0018034A" w:rsidRDefault="002A3843" w:rsidP="002A384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>5) нес</w:t>
      </w:r>
      <w:r w:rsidR="00266DFA" w:rsidRPr="0018034A">
        <w:rPr>
          <w:rFonts w:ascii="Liberation Serif" w:hAnsi="Liberation Serif" w:cs="Liberation Serif"/>
          <w:sz w:val="28"/>
          <w:szCs w:val="28"/>
        </w:rPr>
        <w:t>е</w:t>
      </w:r>
      <w:r w:rsidRPr="0018034A">
        <w:rPr>
          <w:rFonts w:ascii="Liberation Serif" w:hAnsi="Liberation Serif" w:cs="Liberation Serif"/>
          <w:sz w:val="28"/>
          <w:szCs w:val="28"/>
        </w:rPr>
        <w:t>т материальную ответственность за прямой действительный ущерб, причинённый представителю нанимателя (статья 238 Трудового кодекса Российской Федерации);</w:t>
      </w:r>
    </w:p>
    <w:p w:rsidR="00A43DCB" w:rsidRPr="0018034A" w:rsidRDefault="00A43DCB" w:rsidP="00A43DCB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8034A">
        <w:rPr>
          <w:rFonts w:ascii="Liberation Serif" w:hAnsi="Liberation Serif" w:cs="Liberation Serif"/>
          <w:color w:val="000000"/>
          <w:sz w:val="28"/>
          <w:szCs w:val="28"/>
        </w:rPr>
        <w:t>несет персональную ответственность за соблюдение сроков, порядка рассмотрения обращений граждан, качество подготовленных ответов</w:t>
      </w:r>
      <w:r w:rsidRPr="0018034A">
        <w:rPr>
          <w:rFonts w:ascii="Liberation Serif" w:hAnsi="Liberation Serif" w:cs="Liberation Serif"/>
          <w:color w:val="000000"/>
          <w:sz w:val="28"/>
          <w:szCs w:val="28"/>
        </w:rPr>
        <w:br/>
        <w:t>в соответствии с Федеральным законом от 2 мая 2006 года № 59-ФЗ «О порядке рассмотрения обращений граждан Российской Федерации»;</w:t>
      </w:r>
    </w:p>
    <w:p w:rsidR="00A43DCB" w:rsidRPr="0018034A" w:rsidRDefault="00A43DCB" w:rsidP="00A43DC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 xml:space="preserve">7) несет ответственность за проверку проектов правовых актов Свердловской области, служебных писем, организационных документов </w:t>
      </w:r>
      <w:r w:rsidRPr="0018034A">
        <w:rPr>
          <w:rFonts w:ascii="Liberation Serif" w:hAnsi="Liberation Serif" w:cs="Liberation Serif"/>
          <w:sz w:val="28"/>
          <w:szCs w:val="28"/>
        </w:rPr>
        <w:br/>
        <w:t>на соответствие правилам и нормам русского языка, введения данных в системы электронного документооборота и требованиям, определяющим порядок подготовки и оформления документов</w:t>
      </w:r>
      <w:r w:rsidRPr="0018034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ответственным за подготовку которых </w:t>
      </w:r>
      <w:r w:rsidRPr="0018034A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он является.</w:t>
      </w:r>
    </w:p>
    <w:p w:rsidR="002A3843" w:rsidRPr="0018034A" w:rsidRDefault="002A3843" w:rsidP="002A3843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>24. За совершение дисциплинарного проступка государственный гражданский служащий может быть уволен с государственной гражданской службы в случае:</w:t>
      </w:r>
    </w:p>
    <w:p w:rsidR="002A3843" w:rsidRPr="0018034A" w:rsidRDefault="002A3843" w:rsidP="002A3843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>1) неоднократного неисполнения без уважительных причин должностных обязанностей, если он имеет дисциплинарное взыскание;</w:t>
      </w:r>
    </w:p>
    <w:p w:rsidR="002A3843" w:rsidRPr="0018034A" w:rsidRDefault="002A3843" w:rsidP="002A3843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>2) однократного грубого нарушения своих должностных обязанностей:</w:t>
      </w:r>
    </w:p>
    <w:p w:rsidR="002A3843" w:rsidRPr="0018034A" w:rsidRDefault="002A3843" w:rsidP="002A3843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>прогула (отсутствия на служебном месте без уважительных причин более четырёх часов подряд в течение служебного дня);</w:t>
      </w:r>
    </w:p>
    <w:p w:rsidR="002A3843" w:rsidRPr="0018034A" w:rsidRDefault="002A3843" w:rsidP="002A3843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>появления на службе в состоянии алкогольного, наркотического или иного токсического опьянения;</w:t>
      </w:r>
    </w:p>
    <w:p w:rsidR="002A3843" w:rsidRPr="0018034A" w:rsidRDefault="002A3843" w:rsidP="002A3843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 xml:space="preserve">разглашения сведений, составляющих государственную и иную охраняемую федеральным законом тайну, и служебной информации, ставших известными </w:t>
      </w:r>
      <w:r w:rsidRPr="0018034A">
        <w:rPr>
          <w:rFonts w:ascii="Liberation Serif" w:hAnsi="Liberation Serif" w:cs="Liberation Serif"/>
          <w:sz w:val="28"/>
          <w:szCs w:val="28"/>
        </w:rPr>
        <w:lastRenderedPageBreak/>
        <w:t>государственному гражданскому служащему в связи с исполнением должностных обязанностей;</w:t>
      </w:r>
    </w:p>
    <w:p w:rsidR="002A3843" w:rsidRPr="0018034A" w:rsidRDefault="002A3843" w:rsidP="00CE039F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>совершения по месту службы хищения (в том числе мелкого) чужого имущества, растраты, умышленного уничтожения или повреждения имущества, установленных вступившим в законную силу приговором суда или постановлением органа, уполномоченного рассматривать дела об а</w:t>
      </w:r>
      <w:r w:rsidR="00CE039F" w:rsidRPr="0018034A">
        <w:rPr>
          <w:rFonts w:ascii="Liberation Serif" w:hAnsi="Liberation Serif" w:cs="Liberation Serif"/>
          <w:sz w:val="28"/>
          <w:szCs w:val="28"/>
        </w:rPr>
        <w:t>дминистративных правонарушениях</w:t>
      </w:r>
      <w:r w:rsidRPr="0018034A">
        <w:rPr>
          <w:rFonts w:ascii="Liberation Serif" w:hAnsi="Liberation Serif" w:cs="Liberation Serif"/>
          <w:sz w:val="28"/>
          <w:szCs w:val="28"/>
        </w:rPr>
        <w:t>.</w:t>
      </w:r>
    </w:p>
    <w:p w:rsidR="002A3843" w:rsidRPr="0018034A" w:rsidRDefault="002A3843" w:rsidP="002A3843">
      <w:pPr>
        <w:shd w:val="clear" w:color="auto" w:fill="FFFFFF"/>
        <w:spacing w:line="264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2A3843" w:rsidRPr="0018034A" w:rsidRDefault="002A3843" w:rsidP="002A3843">
      <w:pPr>
        <w:shd w:val="clear" w:color="auto" w:fill="FFFFFF"/>
        <w:spacing w:line="264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8034A">
        <w:rPr>
          <w:rFonts w:ascii="Liberation Serif" w:hAnsi="Liberation Serif" w:cs="Liberation Serif"/>
          <w:b/>
          <w:sz w:val="28"/>
          <w:szCs w:val="28"/>
        </w:rPr>
        <w:t>4. Перечень вопросов, по которым государственный гражданский                служащий вправе или обязан самостоятельно принимать                    управленческие и иные решения</w:t>
      </w:r>
    </w:p>
    <w:p w:rsidR="001E2528" w:rsidRPr="0018034A" w:rsidRDefault="001E2528" w:rsidP="002A3843">
      <w:pPr>
        <w:shd w:val="clear" w:color="auto" w:fill="FFFFFF"/>
        <w:spacing w:line="264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A3843" w:rsidRPr="0018034A" w:rsidRDefault="002A3843" w:rsidP="003D7FD2">
      <w:pPr>
        <w:shd w:val="clear" w:color="auto" w:fill="FFFFFF"/>
        <w:tabs>
          <w:tab w:val="left" w:pos="787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 xml:space="preserve">25. В соответствии с замещаемой должностью государственной гражданской службы Свердловской области и в пределах своих полномочий государственный гражданский служащий вправе самостоятельно принимать управленческие и иные решения по вопросам: </w:t>
      </w:r>
    </w:p>
    <w:p w:rsidR="002A3843" w:rsidRPr="0018034A" w:rsidRDefault="002A3843" w:rsidP="003D7FD2">
      <w:pPr>
        <w:shd w:val="clear" w:color="auto" w:fill="FFFFFF"/>
        <w:tabs>
          <w:tab w:val="left" w:pos="787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 xml:space="preserve">1) подготовки </w:t>
      </w:r>
      <w:r w:rsidR="00CD0A06" w:rsidRPr="0018034A">
        <w:rPr>
          <w:rFonts w:ascii="Liberation Serif" w:hAnsi="Liberation Serif" w:cs="Liberation Serif"/>
          <w:sz w:val="28"/>
          <w:szCs w:val="28"/>
        </w:rPr>
        <w:t xml:space="preserve">предложений в проекты нормативных </w:t>
      </w:r>
      <w:r w:rsidRPr="0018034A">
        <w:rPr>
          <w:rFonts w:ascii="Liberation Serif" w:hAnsi="Liberation Serif" w:cs="Liberation Serif"/>
          <w:sz w:val="28"/>
          <w:szCs w:val="28"/>
        </w:rPr>
        <w:t xml:space="preserve">правовых документов, направленных на развитие </w:t>
      </w:r>
      <w:r w:rsidRPr="0018034A">
        <w:rPr>
          <w:rFonts w:ascii="Liberation Serif" w:hAnsi="Liberation Serif" w:cs="Liberation Serif"/>
          <w:color w:val="000000" w:themeColor="text1"/>
          <w:sz w:val="28"/>
          <w:szCs w:val="28"/>
        </w:rPr>
        <w:t>системы среднего профессионального</w:t>
      </w:r>
      <w:r w:rsidRPr="0018034A">
        <w:rPr>
          <w:rFonts w:ascii="Liberation Serif" w:hAnsi="Liberation Serif" w:cs="Liberation Serif"/>
          <w:sz w:val="28"/>
          <w:szCs w:val="28"/>
        </w:rPr>
        <w:t xml:space="preserve"> образования:</w:t>
      </w:r>
    </w:p>
    <w:p w:rsidR="002A3843" w:rsidRPr="0018034A" w:rsidRDefault="002A3843" w:rsidP="002A3843">
      <w:pPr>
        <w:shd w:val="clear" w:color="auto" w:fill="FFFFFF"/>
        <w:tabs>
          <w:tab w:val="left" w:pos="787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 xml:space="preserve">- приказов и указаний </w:t>
      </w:r>
      <w:r w:rsidR="003D7FD2" w:rsidRPr="0018034A">
        <w:rPr>
          <w:rFonts w:ascii="Liberation Serif" w:hAnsi="Liberation Serif" w:cs="Liberation Serif"/>
          <w:sz w:val="28"/>
          <w:szCs w:val="28"/>
        </w:rPr>
        <w:t>М</w:t>
      </w:r>
      <w:r w:rsidRPr="0018034A">
        <w:rPr>
          <w:rFonts w:ascii="Liberation Serif" w:hAnsi="Liberation Serif" w:cs="Liberation Serif"/>
          <w:sz w:val="28"/>
          <w:szCs w:val="28"/>
        </w:rPr>
        <w:t>инистерства;</w:t>
      </w:r>
    </w:p>
    <w:p w:rsidR="002A3843" w:rsidRPr="0018034A" w:rsidRDefault="002A3843" w:rsidP="002A3843">
      <w:pPr>
        <w:shd w:val="clear" w:color="auto" w:fill="FFFFFF"/>
        <w:tabs>
          <w:tab w:val="left" w:pos="787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>- программ, инструкций, положений;</w:t>
      </w:r>
    </w:p>
    <w:p w:rsidR="002A3843" w:rsidRPr="0018034A" w:rsidRDefault="002A3843" w:rsidP="002A3843">
      <w:pPr>
        <w:shd w:val="clear" w:color="auto" w:fill="FFFFFF"/>
        <w:tabs>
          <w:tab w:val="left" w:pos="787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>- законов Свердловской области;</w:t>
      </w:r>
    </w:p>
    <w:p w:rsidR="002A3843" w:rsidRPr="0018034A" w:rsidRDefault="002A3843" w:rsidP="002A3843">
      <w:pPr>
        <w:shd w:val="clear" w:color="auto" w:fill="FFFFFF"/>
        <w:tabs>
          <w:tab w:val="left" w:pos="787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 xml:space="preserve">- </w:t>
      </w:r>
      <w:r w:rsidR="003D7FD2" w:rsidRPr="0018034A">
        <w:rPr>
          <w:rFonts w:ascii="Liberation Serif" w:hAnsi="Liberation Serif" w:cs="Liberation Serif"/>
          <w:sz w:val="28"/>
          <w:szCs w:val="28"/>
        </w:rPr>
        <w:t>У</w:t>
      </w:r>
      <w:r w:rsidRPr="0018034A">
        <w:rPr>
          <w:rFonts w:ascii="Liberation Serif" w:hAnsi="Liberation Serif" w:cs="Liberation Serif"/>
          <w:sz w:val="28"/>
          <w:szCs w:val="28"/>
        </w:rPr>
        <w:t>казов и распоряжений Губернатора Свердловской области;</w:t>
      </w:r>
    </w:p>
    <w:p w:rsidR="002A3843" w:rsidRPr="0018034A" w:rsidRDefault="002A3843" w:rsidP="002A3843">
      <w:pPr>
        <w:shd w:val="clear" w:color="auto" w:fill="FFFFFF"/>
        <w:tabs>
          <w:tab w:val="left" w:pos="787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>- постановлений и распоряжений Правительства Свердловской области;</w:t>
      </w:r>
    </w:p>
    <w:p w:rsidR="002A3843" w:rsidRPr="0018034A" w:rsidRDefault="002A3843" w:rsidP="002A3843">
      <w:pPr>
        <w:shd w:val="clear" w:color="auto" w:fill="FFFFFF"/>
        <w:tabs>
          <w:tab w:val="left" w:pos="787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>- других документов, не противоречащих действующему законодательству.</w:t>
      </w:r>
    </w:p>
    <w:p w:rsidR="002A3843" w:rsidRPr="0018034A" w:rsidRDefault="002A3843" w:rsidP="003D7FD2">
      <w:pPr>
        <w:shd w:val="clear" w:color="auto" w:fill="FFFFFF"/>
        <w:tabs>
          <w:tab w:val="left" w:pos="787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 xml:space="preserve">2) обеспечения условий функционирования подведомственных государственных профессиональных образовательных организаций. </w:t>
      </w:r>
    </w:p>
    <w:p w:rsidR="002A3843" w:rsidRPr="0018034A" w:rsidRDefault="002A3843" w:rsidP="003D7FD2">
      <w:pPr>
        <w:shd w:val="clear" w:color="auto" w:fill="FFFFFF"/>
        <w:tabs>
          <w:tab w:val="left" w:pos="787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>26. В соответствии с замещаемой должностью государственной гражданской службы Свердловской области и в пределах своих полномочий государственный гражданский служащий обязан самостоятельно принимать управленческие и иные решения по вопросам подготовки проектов нормативных правовых актов и (или) проектов управленческих и иных решений в части методологического, технического, организационного, информационного или иного</w:t>
      </w:r>
      <w:r w:rsidR="00554DE8" w:rsidRPr="0018034A">
        <w:rPr>
          <w:rFonts w:ascii="Liberation Serif" w:hAnsi="Liberation Serif" w:cs="Liberation Serif"/>
          <w:sz w:val="28"/>
          <w:szCs w:val="28"/>
        </w:rPr>
        <w:t xml:space="preserve"> </w:t>
      </w:r>
      <w:r w:rsidRPr="0018034A">
        <w:rPr>
          <w:rFonts w:ascii="Liberation Serif" w:hAnsi="Liberation Serif" w:cs="Liberation Serif"/>
          <w:sz w:val="28"/>
          <w:szCs w:val="28"/>
        </w:rPr>
        <w:t>обеспечения подготовки соответствующих документов.</w:t>
      </w:r>
    </w:p>
    <w:p w:rsidR="00FF2A6A" w:rsidRPr="0018034A" w:rsidRDefault="00FF2A6A" w:rsidP="003D7FD2">
      <w:pPr>
        <w:shd w:val="clear" w:color="auto" w:fill="FFFFFF"/>
        <w:tabs>
          <w:tab w:val="left" w:pos="787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A3843" w:rsidRPr="0018034A" w:rsidRDefault="002A3843" w:rsidP="002A3843">
      <w:pPr>
        <w:shd w:val="clear" w:color="auto" w:fill="FFFFFF"/>
        <w:tabs>
          <w:tab w:val="left" w:pos="-142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8034A">
        <w:rPr>
          <w:rFonts w:ascii="Liberation Serif" w:hAnsi="Liberation Serif" w:cs="Liberation Serif"/>
          <w:b/>
          <w:sz w:val="28"/>
          <w:szCs w:val="28"/>
        </w:rPr>
        <w:t>5. Перечень вопросов, по которым государственный гражданский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2A3843" w:rsidRPr="0018034A" w:rsidRDefault="002A3843" w:rsidP="002A3843">
      <w:pPr>
        <w:shd w:val="clear" w:color="auto" w:fill="FFFFFF"/>
        <w:tabs>
          <w:tab w:val="left" w:pos="-142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A3843" w:rsidRPr="0018034A" w:rsidRDefault="002A3843" w:rsidP="002A3843">
      <w:pPr>
        <w:shd w:val="clear" w:color="auto" w:fill="FFFFFF"/>
        <w:tabs>
          <w:tab w:val="left" w:pos="677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 xml:space="preserve">27. В пределах своих полномочий государственный гражданский служащий вправе принимать участие в подготовке проектов нормативных правовых актов </w:t>
      </w:r>
      <w:r w:rsidR="00E20186" w:rsidRPr="0018034A">
        <w:rPr>
          <w:rFonts w:ascii="Liberation Serif" w:hAnsi="Liberation Serif" w:cs="Liberation Serif"/>
          <w:sz w:val="28"/>
          <w:szCs w:val="28"/>
        </w:rPr>
        <w:br/>
      </w:r>
      <w:r w:rsidRPr="0018034A">
        <w:rPr>
          <w:rFonts w:ascii="Liberation Serif" w:hAnsi="Liberation Serif" w:cs="Liberation Serif"/>
          <w:sz w:val="28"/>
          <w:szCs w:val="28"/>
        </w:rPr>
        <w:t xml:space="preserve">и (или) проектов управленческих и иных решений по вопросам: </w:t>
      </w:r>
    </w:p>
    <w:p w:rsidR="002A3843" w:rsidRPr="0018034A" w:rsidRDefault="002A3843" w:rsidP="002A3843">
      <w:pPr>
        <w:shd w:val="clear" w:color="auto" w:fill="FFFFFF"/>
        <w:tabs>
          <w:tab w:val="left" w:pos="787"/>
        </w:tabs>
        <w:ind w:firstLine="709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>1) развития системы подготовки кадров;</w:t>
      </w:r>
    </w:p>
    <w:p w:rsidR="002A3843" w:rsidRPr="0018034A" w:rsidRDefault="002A3843" w:rsidP="003D7FD2">
      <w:pPr>
        <w:shd w:val="clear" w:color="auto" w:fill="FFFFFF"/>
        <w:tabs>
          <w:tab w:val="left" w:pos="677"/>
          <w:tab w:val="left" w:pos="1134"/>
        </w:tabs>
        <w:spacing w:line="23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lastRenderedPageBreak/>
        <w:t>2) обеспечения условий функционирования профессиональных образовательных организаций и образовательных организаций, реализующих программы среднего профессионального образования;</w:t>
      </w:r>
    </w:p>
    <w:p w:rsidR="002A3843" w:rsidRPr="0018034A" w:rsidRDefault="002A3843" w:rsidP="0035415B">
      <w:pPr>
        <w:shd w:val="clear" w:color="auto" w:fill="FFFFFF"/>
        <w:tabs>
          <w:tab w:val="left" w:pos="677"/>
          <w:tab w:val="left" w:pos="1134"/>
        </w:tabs>
        <w:spacing w:line="23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 xml:space="preserve">3) обеспечение организационно-содержательных условий формирования </w:t>
      </w:r>
      <w:r w:rsidR="00E20186" w:rsidRPr="0018034A">
        <w:rPr>
          <w:rFonts w:ascii="Liberation Serif" w:hAnsi="Liberation Serif" w:cs="Liberation Serif"/>
          <w:sz w:val="28"/>
          <w:szCs w:val="28"/>
        </w:rPr>
        <w:br/>
      </w:r>
      <w:r w:rsidRPr="0018034A">
        <w:rPr>
          <w:rFonts w:ascii="Liberation Serif" w:hAnsi="Liberation Serif" w:cs="Liberation Serif"/>
          <w:sz w:val="28"/>
          <w:szCs w:val="28"/>
        </w:rPr>
        <w:t>и развития независимой оценки квалификаций, профессионально-общественной аккредитации.</w:t>
      </w:r>
    </w:p>
    <w:p w:rsidR="002A3843" w:rsidRPr="0018034A" w:rsidRDefault="002A3843" w:rsidP="002A3843">
      <w:pPr>
        <w:shd w:val="clear" w:color="auto" w:fill="FFFFFF"/>
        <w:tabs>
          <w:tab w:val="left" w:pos="677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 xml:space="preserve">28. В пределах своих полномочий государственный гражданский служащий обязан принимать участие в подготовке проектов нормативных правовых актов </w:t>
      </w:r>
      <w:r w:rsidR="00E20186" w:rsidRPr="0018034A">
        <w:rPr>
          <w:rFonts w:ascii="Liberation Serif" w:hAnsi="Liberation Serif" w:cs="Liberation Serif"/>
          <w:sz w:val="28"/>
          <w:szCs w:val="28"/>
        </w:rPr>
        <w:br/>
      </w:r>
      <w:r w:rsidRPr="0018034A">
        <w:rPr>
          <w:rFonts w:ascii="Liberation Serif" w:hAnsi="Liberation Serif" w:cs="Liberation Serif"/>
          <w:sz w:val="28"/>
          <w:szCs w:val="28"/>
        </w:rPr>
        <w:t>и (или) проектов управленческих и иных решений по вопросам:</w:t>
      </w:r>
    </w:p>
    <w:p w:rsidR="002A3843" w:rsidRPr="0018034A" w:rsidRDefault="002A3843" w:rsidP="002A3843">
      <w:pPr>
        <w:shd w:val="clear" w:color="auto" w:fill="FFFFFF"/>
        <w:tabs>
          <w:tab w:val="left" w:pos="787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>1) развития системы среднего профессионального образования;</w:t>
      </w:r>
    </w:p>
    <w:p w:rsidR="002A3843" w:rsidRPr="0018034A" w:rsidRDefault="002A3843" w:rsidP="002A3843">
      <w:pPr>
        <w:shd w:val="clear" w:color="auto" w:fill="FFFFFF"/>
        <w:tabs>
          <w:tab w:val="left" w:pos="677"/>
          <w:tab w:val="left" w:pos="1134"/>
        </w:tabs>
        <w:spacing w:line="23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>2) обеспечения условий функционирования подведомственных государственных профессиональных образовательных организаций.</w:t>
      </w:r>
    </w:p>
    <w:p w:rsidR="002A3843" w:rsidRPr="0018034A" w:rsidRDefault="002A3843" w:rsidP="002A3843">
      <w:pPr>
        <w:shd w:val="clear" w:color="auto" w:fill="FFFFFF"/>
        <w:tabs>
          <w:tab w:val="left" w:pos="677"/>
          <w:tab w:val="left" w:pos="1134"/>
        </w:tabs>
        <w:spacing w:line="23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A3843" w:rsidRPr="0018034A" w:rsidRDefault="002A3843" w:rsidP="002A3843">
      <w:pPr>
        <w:shd w:val="clear" w:color="auto" w:fill="FFFFFF"/>
        <w:tabs>
          <w:tab w:val="left" w:pos="1080"/>
        </w:tabs>
        <w:spacing w:line="235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8034A">
        <w:rPr>
          <w:rFonts w:ascii="Liberation Serif" w:hAnsi="Liberation Serif" w:cs="Liberation Serif"/>
          <w:b/>
          <w:sz w:val="28"/>
          <w:szCs w:val="28"/>
        </w:rPr>
        <w:t xml:space="preserve">6. Сроки и процедуры подготовки, рассмотрения проектов </w:t>
      </w:r>
    </w:p>
    <w:p w:rsidR="002A3843" w:rsidRPr="0018034A" w:rsidRDefault="002A3843" w:rsidP="002A3843">
      <w:pPr>
        <w:shd w:val="clear" w:color="auto" w:fill="FFFFFF"/>
        <w:tabs>
          <w:tab w:val="left" w:pos="1080"/>
        </w:tabs>
        <w:spacing w:line="235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8034A">
        <w:rPr>
          <w:rFonts w:ascii="Liberation Serif" w:hAnsi="Liberation Serif" w:cs="Liberation Serif"/>
          <w:b/>
          <w:sz w:val="28"/>
          <w:szCs w:val="28"/>
        </w:rPr>
        <w:t xml:space="preserve">управленческих и иных решений, порядок согласования </w:t>
      </w:r>
    </w:p>
    <w:p w:rsidR="002A3843" w:rsidRPr="0018034A" w:rsidRDefault="002A3843" w:rsidP="002A3843">
      <w:pPr>
        <w:shd w:val="clear" w:color="auto" w:fill="FFFFFF"/>
        <w:tabs>
          <w:tab w:val="left" w:pos="1080"/>
        </w:tabs>
        <w:spacing w:line="235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8034A">
        <w:rPr>
          <w:rFonts w:ascii="Liberation Serif" w:hAnsi="Liberation Serif" w:cs="Liberation Serif"/>
          <w:b/>
          <w:sz w:val="28"/>
          <w:szCs w:val="28"/>
        </w:rPr>
        <w:t>и принятия данных решений</w:t>
      </w:r>
    </w:p>
    <w:p w:rsidR="002A3843" w:rsidRPr="0018034A" w:rsidRDefault="002A3843" w:rsidP="002A3843">
      <w:pPr>
        <w:shd w:val="clear" w:color="auto" w:fill="FFFFFF"/>
        <w:tabs>
          <w:tab w:val="left" w:pos="1080"/>
        </w:tabs>
        <w:spacing w:line="235" w:lineRule="auto"/>
        <w:ind w:firstLine="72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A3843" w:rsidRPr="0018034A" w:rsidRDefault="002A3843" w:rsidP="002A3843">
      <w:pPr>
        <w:shd w:val="clear" w:color="auto" w:fill="FFFFFF"/>
        <w:tabs>
          <w:tab w:val="left" w:pos="0"/>
        </w:tabs>
        <w:spacing w:line="23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 xml:space="preserve">29. Сроки и процедуры подготовки, рассмотрения проектов управленческих и иных решений, порядок согласования и принятия данных решений                          (далее – сроки и процедуры подготовки и принятия решений) определяются </w:t>
      </w:r>
      <w:r w:rsidR="0018034A" w:rsidRPr="0018034A">
        <w:rPr>
          <w:rFonts w:ascii="Liberation Serif" w:hAnsi="Liberation Serif" w:cs="Liberation Serif"/>
          <w:sz w:val="28"/>
          <w:szCs w:val="28"/>
        </w:rPr>
        <w:br/>
      </w:r>
      <w:r w:rsidRPr="0018034A">
        <w:rPr>
          <w:rFonts w:ascii="Liberation Serif" w:hAnsi="Liberation Serif" w:cs="Liberation Serif"/>
          <w:sz w:val="28"/>
          <w:szCs w:val="28"/>
        </w:rPr>
        <w:t xml:space="preserve">в соответствии с законодательством Российской Федерации и Свердловской области, Административным регламентом Министерства, требованиями Инструкции по делопроизводству Министерства, настоящим должностным регламентом, поручениями Министра, </w:t>
      </w:r>
      <w:r w:rsidR="00E20186" w:rsidRPr="0018034A">
        <w:rPr>
          <w:rFonts w:ascii="Liberation Serif" w:hAnsi="Liberation Serif" w:cs="Liberation Serif"/>
          <w:sz w:val="28"/>
          <w:szCs w:val="28"/>
        </w:rPr>
        <w:t xml:space="preserve">курирующего </w:t>
      </w:r>
      <w:r w:rsidRPr="0018034A">
        <w:rPr>
          <w:rFonts w:ascii="Liberation Serif" w:hAnsi="Liberation Serif" w:cs="Liberation Serif"/>
          <w:sz w:val="28"/>
          <w:szCs w:val="28"/>
        </w:rPr>
        <w:t>Заместителя Министра.</w:t>
      </w:r>
    </w:p>
    <w:p w:rsidR="00382535" w:rsidRPr="0018034A" w:rsidRDefault="002A3843" w:rsidP="002A3843">
      <w:pPr>
        <w:shd w:val="clear" w:color="auto" w:fill="FFFFFF"/>
        <w:tabs>
          <w:tab w:val="left" w:pos="0"/>
        </w:tabs>
        <w:spacing w:line="235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>30. Сроки и процедуры подготовки и принятия решений по вопросам, указанным в пунктах 2</w:t>
      </w:r>
      <w:r w:rsidR="00E20186" w:rsidRPr="0018034A">
        <w:rPr>
          <w:rFonts w:ascii="Liberation Serif" w:hAnsi="Liberation Serif" w:cs="Liberation Serif"/>
          <w:sz w:val="28"/>
          <w:szCs w:val="28"/>
        </w:rPr>
        <w:t>7 и 28</w:t>
      </w:r>
      <w:r w:rsidRPr="0018034A">
        <w:rPr>
          <w:rFonts w:ascii="Liberation Serif" w:hAnsi="Liberation Serif" w:cs="Liberation Serif"/>
          <w:sz w:val="28"/>
          <w:szCs w:val="28"/>
        </w:rPr>
        <w:t xml:space="preserve"> настоящего должностного регламента, также определяются</w:t>
      </w:r>
      <w:r w:rsidR="00E20186" w:rsidRPr="0018034A">
        <w:rPr>
          <w:rFonts w:ascii="Liberation Serif" w:hAnsi="Liberation Serif" w:cs="Liberation Serif"/>
          <w:sz w:val="28"/>
          <w:szCs w:val="28"/>
        </w:rPr>
        <w:t xml:space="preserve"> </w:t>
      </w:r>
      <w:r w:rsidRPr="0018034A">
        <w:rPr>
          <w:rFonts w:ascii="Liberation Serif" w:hAnsi="Liberation Serif" w:cs="Liberation Serif"/>
          <w:sz w:val="28"/>
          <w:szCs w:val="28"/>
        </w:rPr>
        <w:t xml:space="preserve">в соответствии </w:t>
      </w:r>
      <w:r w:rsidRPr="0018034A">
        <w:rPr>
          <w:rFonts w:ascii="Liberation Serif" w:hAnsi="Liberation Serif" w:cs="Liberation Serif"/>
          <w:color w:val="000000" w:themeColor="text1"/>
          <w:sz w:val="28"/>
          <w:szCs w:val="28"/>
        </w:rPr>
        <w:t>с</w:t>
      </w:r>
      <w:r w:rsidR="008A0E81" w:rsidRPr="0018034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18034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законодательством Российской Федерации </w:t>
      </w:r>
      <w:r w:rsidR="0018034A" w:rsidRPr="0018034A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Pr="0018034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 Свердловской области, Административным регламентом Министерства, требованиями Инструкции по делопроизводству Министерства, настоящим должностным регламентом, поручениями Министра, </w:t>
      </w:r>
      <w:r w:rsidR="00E20186" w:rsidRPr="0018034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курирующего </w:t>
      </w:r>
      <w:r w:rsidRPr="0018034A">
        <w:rPr>
          <w:rFonts w:ascii="Liberation Serif" w:hAnsi="Liberation Serif" w:cs="Liberation Serif"/>
          <w:color w:val="000000" w:themeColor="text1"/>
          <w:sz w:val="28"/>
          <w:szCs w:val="28"/>
        </w:rPr>
        <w:t>Заместителя Министра</w:t>
      </w:r>
      <w:r w:rsidR="00E20186" w:rsidRPr="0018034A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  <w:r w:rsidR="001F6EB0" w:rsidRPr="0018034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</w:p>
    <w:p w:rsidR="002A3843" w:rsidRPr="0018034A" w:rsidRDefault="002A3843" w:rsidP="002A3843">
      <w:pPr>
        <w:shd w:val="clear" w:color="auto" w:fill="FFFFFF"/>
        <w:tabs>
          <w:tab w:val="left" w:pos="0"/>
        </w:tabs>
        <w:spacing w:line="23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A3843" w:rsidRPr="0018034A" w:rsidRDefault="002A3843" w:rsidP="00884CCB">
      <w:pPr>
        <w:shd w:val="clear" w:color="auto" w:fill="FFFFFF"/>
        <w:tabs>
          <w:tab w:val="left" w:pos="0"/>
        </w:tabs>
        <w:spacing w:line="235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b/>
          <w:sz w:val="28"/>
          <w:szCs w:val="28"/>
        </w:rPr>
        <w:t>7. Порядок служебного взаимодействия государственного гражданского служащего в связи с исполнением им должностных обязанностей с государственными гражданскими служащими, замещающими должности в М</w:t>
      </w:r>
      <w:r w:rsidR="00884CCB" w:rsidRPr="0018034A">
        <w:rPr>
          <w:rFonts w:ascii="Liberation Serif" w:hAnsi="Liberation Serif" w:cs="Liberation Serif"/>
          <w:b/>
          <w:sz w:val="28"/>
          <w:szCs w:val="28"/>
        </w:rPr>
        <w:t>инистерстве образования и молоде</w:t>
      </w:r>
      <w:r w:rsidRPr="0018034A">
        <w:rPr>
          <w:rFonts w:ascii="Liberation Serif" w:hAnsi="Liberation Serif" w:cs="Liberation Serif"/>
          <w:b/>
          <w:sz w:val="28"/>
          <w:szCs w:val="28"/>
        </w:rPr>
        <w:t xml:space="preserve">жной политики </w:t>
      </w:r>
      <w:r w:rsidRPr="0018034A">
        <w:rPr>
          <w:rFonts w:ascii="Liberation Serif" w:hAnsi="Liberation Serif" w:cs="Liberation Serif"/>
          <w:b/>
          <w:sz w:val="28"/>
          <w:szCs w:val="28"/>
          <w:lang w:val="en-US"/>
        </w:rPr>
        <w:t>C</w:t>
      </w:r>
      <w:r w:rsidRPr="0018034A">
        <w:rPr>
          <w:rFonts w:ascii="Liberation Serif" w:hAnsi="Liberation Serif" w:cs="Liberation Serif"/>
          <w:b/>
          <w:sz w:val="28"/>
          <w:szCs w:val="28"/>
        </w:rPr>
        <w:t>вердловской области иных государственных органах, другими гражданами, а также с организациями</w:t>
      </w:r>
    </w:p>
    <w:p w:rsidR="002A3843" w:rsidRPr="0018034A" w:rsidRDefault="002A3843" w:rsidP="002A3843">
      <w:pPr>
        <w:shd w:val="clear" w:color="auto" w:fill="FFFFFF"/>
        <w:spacing w:line="235" w:lineRule="auto"/>
        <w:jc w:val="center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2A3843" w:rsidRPr="0018034A" w:rsidRDefault="002A3843" w:rsidP="002A3843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 xml:space="preserve">31. Служебное взаимодействие государственного гражданского служащего в связи с исполнением им должностных обязанностей с государственными гражданскими служащими, замещающими должности в Министерстве, иных государственных органах, а также с организациями, гражданами осуществляется на основе общих принципов служебного поведения государственных служащих, утвержденных </w:t>
      </w:r>
      <w:hyperlink r:id="rId9" w:history="1">
        <w:r w:rsidRPr="0018034A">
          <w:rPr>
            <w:rFonts w:ascii="Liberation Serif" w:hAnsi="Liberation Serif" w:cs="Liberation Serif"/>
            <w:sz w:val="28"/>
            <w:szCs w:val="28"/>
          </w:rPr>
          <w:t>Указом</w:t>
        </w:r>
      </w:hyperlink>
      <w:r w:rsidRPr="0018034A">
        <w:rPr>
          <w:rFonts w:ascii="Liberation Serif" w:hAnsi="Liberation Serif" w:cs="Liberation Serif"/>
          <w:sz w:val="28"/>
          <w:szCs w:val="28"/>
        </w:rPr>
        <w:t xml:space="preserve"> Президента Российской Федерации от 12 августа 2002 года </w:t>
      </w:r>
      <w:r w:rsidRPr="0018034A">
        <w:rPr>
          <w:rFonts w:ascii="Liberation Serif" w:hAnsi="Liberation Serif" w:cs="Liberation Serif"/>
          <w:sz w:val="28"/>
          <w:szCs w:val="28"/>
        </w:rPr>
        <w:lastRenderedPageBreak/>
        <w:t xml:space="preserve">№ 885 «Об утверждении общих принципов служебного поведения государственных служащих», и требований к служебному поведению, установленных </w:t>
      </w:r>
      <w:hyperlink r:id="rId10" w:history="1">
        <w:r w:rsidRPr="0018034A">
          <w:rPr>
            <w:rFonts w:ascii="Liberation Serif" w:hAnsi="Liberation Serif" w:cs="Liberation Serif"/>
            <w:sz w:val="28"/>
            <w:szCs w:val="28"/>
          </w:rPr>
          <w:t>статьей 18</w:t>
        </w:r>
      </w:hyperlink>
      <w:r w:rsidRPr="0018034A">
        <w:rPr>
          <w:rFonts w:ascii="Liberation Serif" w:hAnsi="Liberation Serif" w:cs="Liberation Serif"/>
          <w:sz w:val="28"/>
          <w:szCs w:val="28"/>
        </w:rPr>
        <w:t xml:space="preserve"> Федерального закона от 27 июля 2004 года № 79-ФЗ </w:t>
      </w:r>
      <w:r w:rsidR="00CB56B5" w:rsidRPr="0018034A">
        <w:rPr>
          <w:rFonts w:ascii="Liberation Serif" w:hAnsi="Liberation Serif" w:cs="Liberation Serif"/>
          <w:sz w:val="28"/>
          <w:szCs w:val="28"/>
        </w:rPr>
        <w:br/>
      </w:r>
      <w:r w:rsidRPr="0018034A">
        <w:rPr>
          <w:rFonts w:ascii="Liberation Serif" w:hAnsi="Liberation Serif" w:cs="Liberation Serif"/>
          <w:sz w:val="28"/>
          <w:szCs w:val="28"/>
        </w:rPr>
        <w:t xml:space="preserve">«О государственной гражданской службе Российской Федерации»., а также </w:t>
      </w:r>
      <w:r w:rsidR="0018034A" w:rsidRPr="0018034A">
        <w:rPr>
          <w:rFonts w:ascii="Liberation Serif" w:hAnsi="Liberation Serif" w:cs="Liberation Serif"/>
          <w:sz w:val="28"/>
          <w:szCs w:val="28"/>
        </w:rPr>
        <w:br/>
      </w:r>
      <w:r w:rsidRPr="0018034A">
        <w:rPr>
          <w:rFonts w:ascii="Liberation Serif" w:hAnsi="Liberation Serif" w:cs="Liberation Serif"/>
          <w:sz w:val="28"/>
          <w:szCs w:val="28"/>
        </w:rPr>
        <w:t>в соответствии с:</w:t>
      </w:r>
    </w:p>
    <w:p w:rsidR="002A3843" w:rsidRPr="0018034A" w:rsidRDefault="002A3843" w:rsidP="002A3843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 xml:space="preserve">Законом Свердловской области от 15 июля 2005 года № 84-ОЗ </w:t>
      </w:r>
      <w:r w:rsidRPr="0018034A">
        <w:rPr>
          <w:rFonts w:ascii="Liberation Serif" w:hAnsi="Liberation Serif" w:cs="Liberation Serif"/>
          <w:sz w:val="28"/>
          <w:szCs w:val="28"/>
        </w:rPr>
        <w:br/>
        <w:t>«Об особенностях государственной гражданской службы Свердловской области»;</w:t>
      </w:r>
    </w:p>
    <w:p w:rsidR="002A3843" w:rsidRPr="0018034A" w:rsidRDefault="002A3843" w:rsidP="002A3843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line="235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>Кодексом этики и служебного поведения государственных гражданских служащих Свердловской области, утверждённым Указом Губернатора Свердловской области от 10.03.2011 № 166-УГ «Об утверждении Кодекса этики и служебного поведения государственных гражданских служащих Свердловской области»;</w:t>
      </w:r>
    </w:p>
    <w:p w:rsidR="002A3843" w:rsidRPr="0018034A" w:rsidRDefault="002A3843" w:rsidP="002A3843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line="235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 xml:space="preserve">Административным регламентом Министерства; </w:t>
      </w:r>
    </w:p>
    <w:p w:rsidR="002A3843" w:rsidRPr="0018034A" w:rsidRDefault="002A3843" w:rsidP="002A3843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line="235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 xml:space="preserve">иными правовыми актами Российской Федерации и Свердловской области; </w:t>
      </w:r>
    </w:p>
    <w:p w:rsidR="002A3843" w:rsidRPr="0018034A" w:rsidRDefault="002A3843" w:rsidP="002A3843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line="235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>настоящим должностным регламентом.</w:t>
      </w:r>
    </w:p>
    <w:p w:rsidR="002A3843" w:rsidRPr="0018034A" w:rsidRDefault="002A3843" w:rsidP="002A3843">
      <w:pPr>
        <w:shd w:val="clear" w:color="auto" w:fill="FFFFFF"/>
        <w:tabs>
          <w:tab w:val="left" w:pos="0"/>
        </w:tabs>
        <w:spacing w:line="23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>32. Государственный гражданский служащий осуществляет служебное взаимодействие в рамках исполнения должностных обяза</w:t>
      </w:r>
      <w:r w:rsidR="00FF2A6A" w:rsidRPr="0018034A">
        <w:rPr>
          <w:rFonts w:ascii="Liberation Serif" w:hAnsi="Liberation Serif" w:cs="Liberation Serif"/>
          <w:sz w:val="28"/>
          <w:szCs w:val="28"/>
        </w:rPr>
        <w:t>нностей, определенных в пункте 20</w:t>
      </w:r>
      <w:r w:rsidRPr="0018034A">
        <w:rPr>
          <w:rFonts w:ascii="Liberation Serif" w:hAnsi="Liberation Serif" w:cs="Liberation Serif"/>
          <w:sz w:val="28"/>
          <w:szCs w:val="28"/>
        </w:rPr>
        <w:t xml:space="preserve"> настоящего должностного регламента, со структурными подразделениями Министерства, органами исполнительной государственной власти Свердловской области, представителями предприятий, организаций разных форм собственности.</w:t>
      </w:r>
    </w:p>
    <w:p w:rsidR="002A3843" w:rsidRPr="0018034A" w:rsidRDefault="002A3843" w:rsidP="002A384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>33</w:t>
      </w:r>
      <w:r w:rsidR="00EE2623" w:rsidRPr="0018034A">
        <w:rPr>
          <w:rFonts w:ascii="Liberation Serif" w:hAnsi="Liberation Serif" w:cs="Liberation Serif"/>
          <w:sz w:val="28"/>
          <w:szCs w:val="28"/>
        </w:rPr>
        <w:t>.</w:t>
      </w:r>
      <w:r w:rsidRPr="0018034A">
        <w:rPr>
          <w:rFonts w:ascii="Liberation Serif" w:hAnsi="Liberation Serif" w:cs="Liberation Serif"/>
          <w:sz w:val="28"/>
          <w:szCs w:val="28"/>
        </w:rPr>
        <w:t xml:space="preserve"> Служебное взаимодействие государственного гражданского служащего осуществляется в следующих формах:</w:t>
      </w:r>
    </w:p>
    <w:p w:rsidR="002A3843" w:rsidRPr="0018034A" w:rsidRDefault="002A3843" w:rsidP="002A3843">
      <w:pPr>
        <w:shd w:val="clear" w:color="auto" w:fill="FFFFFF"/>
        <w:spacing w:line="23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>1) запрос информационно-аналитических материалов, справочных данных и иной информации;</w:t>
      </w:r>
    </w:p>
    <w:p w:rsidR="002A3843" w:rsidRPr="0018034A" w:rsidRDefault="002A3843" w:rsidP="002A3843">
      <w:pPr>
        <w:shd w:val="clear" w:color="auto" w:fill="FFFFFF"/>
        <w:spacing w:line="23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>2) направление информационно-аналитических материалов, справочных данных и иной информации;</w:t>
      </w:r>
    </w:p>
    <w:p w:rsidR="002A3843" w:rsidRPr="0018034A" w:rsidRDefault="002A3843" w:rsidP="002A3843">
      <w:pPr>
        <w:shd w:val="clear" w:color="auto" w:fill="FFFFFF"/>
        <w:spacing w:line="23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>3) сбор информации;</w:t>
      </w:r>
    </w:p>
    <w:p w:rsidR="002A3843" w:rsidRPr="0018034A" w:rsidRDefault="002A3843" w:rsidP="002A3843">
      <w:pPr>
        <w:shd w:val="clear" w:color="auto" w:fill="FFFFFF"/>
        <w:spacing w:line="23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>4) консультация;</w:t>
      </w:r>
    </w:p>
    <w:p w:rsidR="002A3843" w:rsidRPr="0018034A" w:rsidRDefault="002A3843" w:rsidP="002A3843">
      <w:pPr>
        <w:shd w:val="clear" w:color="auto" w:fill="FFFFFF"/>
        <w:spacing w:line="23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>5) обсуждение проектов правовых актов;</w:t>
      </w:r>
    </w:p>
    <w:p w:rsidR="002A3843" w:rsidRPr="0018034A" w:rsidRDefault="002A3843" w:rsidP="002A3843">
      <w:pPr>
        <w:shd w:val="clear" w:color="auto" w:fill="FFFFFF"/>
        <w:spacing w:line="23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 xml:space="preserve">6) в иных формах. </w:t>
      </w:r>
    </w:p>
    <w:p w:rsidR="00FF2A6A" w:rsidRPr="0018034A" w:rsidRDefault="00FF2A6A" w:rsidP="002A3843">
      <w:pPr>
        <w:shd w:val="clear" w:color="auto" w:fill="FFFFFF"/>
        <w:spacing w:line="23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A3843" w:rsidRPr="0018034A" w:rsidRDefault="002A3843" w:rsidP="002A3843">
      <w:pPr>
        <w:shd w:val="clear" w:color="auto" w:fill="FFFFFF"/>
        <w:spacing w:line="235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8034A">
        <w:rPr>
          <w:rFonts w:ascii="Liberation Serif" w:hAnsi="Liberation Serif" w:cs="Liberation Serif"/>
          <w:b/>
          <w:sz w:val="28"/>
          <w:szCs w:val="28"/>
        </w:rPr>
        <w:t>8. Перечень государственных услуг, оказываемых гражданам                          и организациям</w:t>
      </w:r>
    </w:p>
    <w:p w:rsidR="002A3843" w:rsidRPr="0018034A" w:rsidRDefault="002A3843" w:rsidP="002A3843">
      <w:pPr>
        <w:shd w:val="clear" w:color="auto" w:fill="FFFFFF"/>
        <w:spacing w:line="235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A3843" w:rsidRPr="0018034A" w:rsidRDefault="002A3843" w:rsidP="002A3843">
      <w:pPr>
        <w:shd w:val="clear" w:color="auto" w:fill="FFFFFF"/>
        <w:spacing w:line="23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 xml:space="preserve">34. В пределах своих полномочий государственный гражданский служащий не оказывает государственные услуги гражданам и организациям. </w:t>
      </w:r>
    </w:p>
    <w:p w:rsidR="002A3843" w:rsidRPr="0018034A" w:rsidRDefault="002A3843" w:rsidP="002A3843">
      <w:pPr>
        <w:shd w:val="clear" w:color="auto" w:fill="FFFFFF"/>
        <w:ind w:firstLine="72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2A3843" w:rsidRPr="0018034A" w:rsidRDefault="002A3843" w:rsidP="002A3843">
      <w:pPr>
        <w:shd w:val="clear" w:color="auto" w:fill="FFFFFF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8034A">
        <w:rPr>
          <w:rFonts w:ascii="Liberation Serif" w:hAnsi="Liberation Serif" w:cs="Liberation Serif"/>
          <w:b/>
          <w:sz w:val="28"/>
          <w:szCs w:val="28"/>
        </w:rPr>
        <w:t>9. Показатели эффективности и результативности профессиональной служебной деятельности государственного гражданского служащего</w:t>
      </w:r>
    </w:p>
    <w:p w:rsidR="002A3843" w:rsidRPr="0018034A" w:rsidRDefault="002A3843" w:rsidP="002A3843">
      <w:pPr>
        <w:shd w:val="clear" w:color="auto" w:fill="FFFFFF"/>
        <w:ind w:firstLine="72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A3843" w:rsidRPr="0018034A" w:rsidRDefault="002A3843" w:rsidP="002A3843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34A">
        <w:rPr>
          <w:rFonts w:ascii="Liberation Serif" w:hAnsi="Liberation Serif" w:cs="Liberation Serif"/>
          <w:sz w:val="28"/>
          <w:szCs w:val="28"/>
        </w:rPr>
        <w:t xml:space="preserve">35. Профессиональная служебная деятельность государственного гражданского служащего оценивается на основе определения его соответствия квалификационным требованиям по замещаемой должности государственной </w:t>
      </w:r>
      <w:r w:rsidRPr="0018034A">
        <w:rPr>
          <w:rFonts w:ascii="Liberation Serif" w:hAnsi="Liberation Serif" w:cs="Liberation Serif"/>
          <w:sz w:val="28"/>
          <w:szCs w:val="28"/>
        </w:rPr>
        <w:lastRenderedPageBreak/>
        <w:t>гражданской службы, его участия в решении поставленных перед отделом задач, сложности выполняемой им деятельности, её эффективности и результативности.</w:t>
      </w:r>
    </w:p>
    <w:p w:rsidR="002A3843" w:rsidRPr="0018034A" w:rsidRDefault="002A3843" w:rsidP="002A3843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8034A">
        <w:rPr>
          <w:rFonts w:ascii="Liberation Serif" w:hAnsi="Liberation Serif" w:cs="Liberation Serif"/>
          <w:color w:val="000000" w:themeColor="text1"/>
          <w:sz w:val="28"/>
          <w:szCs w:val="28"/>
        </w:rPr>
        <w:t>36. </w:t>
      </w:r>
      <w:r w:rsidR="00320D3C" w:rsidRPr="0018034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Эффективности и результативность </w:t>
      </w:r>
      <w:r w:rsidRPr="0018034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профессиональной служебной деятельности </w:t>
      </w:r>
      <w:r w:rsidR="00320D3C" w:rsidRPr="0018034A">
        <w:rPr>
          <w:rFonts w:ascii="Liberation Serif" w:hAnsi="Liberation Serif" w:cs="Liberation Serif"/>
          <w:color w:val="000000" w:themeColor="text1"/>
          <w:sz w:val="28"/>
          <w:szCs w:val="28"/>
        </w:rPr>
        <w:t>оценивается по следующим</w:t>
      </w:r>
      <w:r w:rsidRPr="0018034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показателям:</w:t>
      </w:r>
    </w:p>
    <w:p w:rsidR="002A3843" w:rsidRPr="0018034A" w:rsidRDefault="0048376F" w:rsidP="002A3843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8034A">
        <w:rPr>
          <w:rFonts w:ascii="Liberation Serif" w:hAnsi="Liberation Serif" w:cs="Liberation Serif"/>
          <w:color w:val="000000" w:themeColor="text1"/>
          <w:sz w:val="28"/>
          <w:szCs w:val="28"/>
        </w:rPr>
        <w:t>процессная деятельность:</w:t>
      </w:r>
    </w:p>
    <w:p w:rsidR="0048376F" w:rsidRPr="0018034A" w:rsidRDefault="0048376F" w:rsidP="0048376F">
      <w:pPr>
        <w:shd w:val="clear" w:color="auto" w:fill="FFFFFF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8034A">
        <w:rPr>
          <w:rFonts w:ascii="Liberation Serif" w:hAnsi="Liberation Serif" w:cs="Liberation Serif"/>
          <w:color w:val="000000" w:themeColor="text1"/>
          <w:sz w:val="28"/>
          <w:szCs w:val="28"/>
        </w:rPr>
        <w:t>показатель соблюдения исполнительской дисциплины (соблюдение сроков и качества выполнения задач);</w:t>
      </w:r>
    </w:p>
    <w:p w:rsidR="0048376F" w:rsidRPr="0018034A" w:rsidRDefault="0048376F" w:rsidP="002A3843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8034A">
        <w:rPr>
          <w:rFonts w:ascii="Liberation Serif" w:hAnsi="Liberation Serif" w:cs="Liberation Serif"/>
          <w:color w:val="000000" w:themeColor="text1"/>
          <w:sz w:val="28"/>
          <w:szCs w:val="28"/>
        </w:rPr>
        <w:t>иные показатели эффективности и результативности профессиональной служе</w:t>
      </w:r>
      <w:r w:rsidR="0046543F" w:rsidRPr="0018034A">
        <w:rPr>
          <w:rFonts w:ascii="Liberation Serif" w:hAnsi="Liberation Serif" w:cs="Liberation Serif"/>
          <w:color w:val="000000" w:themeColor="text1"/>
          <w:sz w:val="28"/>
          <w:szCs w:val="28"/>
        </w:rPr>
        <w:t>бной деятельности.</w:t>
      </w:r>
    </w:p>
    <w:p w:rsidR="002A3843" w:rsidRPr="0018034A" w:rsidRDefault="002A3843" w:rsidP="002A3843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8034A">
        <w:rPr>
          <w:rFonts w:ascii="Liberation Serif" w:hAnsi="Liberation Serif" w:cs="Liberation Serif"/>
          <w:color w:val="000000" w:themeColor="text1"/>
          <w:sz w:val="28"/>
          <w:szCs w:val="28"/>
        </w:rPr>
        <w:t>3</w:t>
      </w:r>
      <w:r w:rsidR="00FF2A6A" w:rsidRPr="0018034A">
        <w:rPr>
          <w:rFonts w:ascii="Liberation Serif" w:hAnsi="Liberation Serif" w:cs="Liberation Serif"/>
          <w:color w:val="000000" w:themeColor="text1"/>
          <w:sz w:val="28"/>
          <w:szCs w:val="28"/>
        </w:rPr>
        <w:t>7</w:t>
      </w:r>
      <w:r w:rsidRPr="0018034A">
        <w:rPr>
          <w:rFonts w:ascii="Liberation Serif" w:hAnsi="Liberation Serif" w:cs="Liberation Serif"/>
          <w:color w:val="000000" w:themeColor="text1"/>
          <w:sz w:val="28"/>
          <w:szCs w:val="28"/>
        </w:rPr>
        <w:t>. Сложность профессиональной служебной деятельности характеризуется следующими показателями:</w:t>
      </w:r>
    </w:p>
    <w:p w:rsidR="002A3843" w:rsidRPr="0018034A" w:rsidRDefault="002A3843" w:rsidP="002A3843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8034A">
        <w:rPr>
          <w:rFonts w:ascii="Liberation Serif" w:hAnsi="Liberation Serif" w:cs="Liberation Serif"/>
          <w:color w:val="000000" w:themeColor="text1"/>
          <w:sz w:val="28"/>
          <w:szCs w:val="28"/>
        </w:rPr>
        <w:t>1) сложность объекта государственного управления;</w:t>
      </w:r>
    </w:p>
    <w:p w:rsidR="002A3843" w:rsidRPr="0018034A" w:rsidRDefault="002A3843" w:rsidP="002A3843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8034A">
        <w:rPr>
          <w:rFonts w:ascii="Liberation Serif" w:hAnsi="Liberation Serif" w:cs="Liberation Serif"/>
          <w:color w:val="000000" w:themeColor="text1"/>
          <w:sz w:val="28"/>
          <w:szCs w:val="28"/>
        </w:rPr>
        <w:t>2) характер и сложность процессов, подлежащих государственному управлению;</w:t>
      </w:r>
    </w:p>
    <w:p w:rsidR="002A3843" w:rsidRPr="0018034A" w:rsidRDefault="002A3843" w:rsidP="002A3843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8034A">
        <w:rPr>
          <w:rFonts w:ascii="Liberation Serif" w:hAnsi="Liberation Serif" w:cs="Liberation Serif"/>
          <w:color w:val="000000" w:themeColor="text1"/>
          <w:sz w:val="28"/>
          <w:szCs w:val="28"/>
        </w:rPr>
        <w:t>3) новизна работ;</w:t>
      </w:r>
    </w:p>
    <w:p w:rsidR="002A3843" w:rsidRPr="0018034A" w:rsidRDefault="002A3843" w:rsidP="002A3843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8034A">
        <w:rPr>
          <w:rFonts w:ascii="Liberation Serif" w:hAnsi="Liberation Serif" w:cs="Liberation Serif"/>
          <w:color w:val="000000" w:themeColor="text1"/>
          <w:sz w:val="28"/>
          <w:szCs w:val="28"/>
        </w:rPr>
        <w:t>4) разнообразие и комплектность работ.</w:t>
      </w:r>
    </w:p>
    <w:p w:rsidR="002A3843" w:rsidRPr="0018034A" w:rsidRDefault="002A3843" w:rsidP="002A3843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  <w:bookmarkStart w:id="51" w:name="_GoBack"/>
      <w:bookmarkEnd w:id="51"/>
    </w:p>
    <w:sectPr w:rsidR="002A3843" w:rsidRPr="0018034A" w:rsidSect="003A3D9C">
      <w:headerReference w:type="even" r:id="rId11"/>
      <w:head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58F" w:rsidRDefault="00B5258F">
      <w:r>
        <w:separator/>
      </w:r>
    </w:p>
  </w:endnote>
  <w:endnote w:type="continuationSeparator" w:id="0">
    <w:p w:rsidR="00B5258F" w:rsidRDefault="00B52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58F" w:rsidRDefault="00B5258F">
      <w:r>
        <w:separator/>
      </w:r>
    </w:p>
  </w:footnote>
  <w:footnote w:type="continuationSeparator" w:id="0">
    <w:p w:rsidR="00B5258F" w:rsidRDefault="00B52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A3D" w:rsidRDefault="00311601" w:rsidP="00BA6D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3588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6A3D" w:rsidRDefault="00B5258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A3D" w:rsidRPr="00372E8F" w:rsidRDefault="00311601" w:rsidP="00BA6DAF">
    <w:pPr>
      <w:pStyle w:val="a5"/>
      <w:framePr w:wrap="around" w:vAnchor="text" w:hAnchor="margin" w:xAlign="center" w:y="1"/>
      <w:rPr>
        <w:rStyle w:val="a7"/>
        <w:rFonts w:ascii="Liberation Serif" w:hAnsi="Liberation Serif" w:cs="Liberation Serif"/>
        <w:sz w:val="28"/>
        <w:szCs w:val="28"/>
      </w:rPr>
    </w:pPr>
    <w:r w:rsidRPr="00372E8F">
      <w:rPr>
        <w:rStyle w:val="a7"/>
        <w:rFonts w:ascii="Liberation Serif" w:hAnsi="Liberation Serif" w:cs="Liberation Serif"/>
        <w:sz w:val="28"/>
        <w:szCs w:val="28"/>
      </w:rPr>
      <w:fldChar w:fldCharType="begin"/>
    </w:r>
    <w:r w:rsidR="00035885" w:rsidRPr="00372E8F">
      <w:rPr>
        <w:rStyle w:val="a7"/>
        <w:rFonts w:ascii="Liberation Serif" w:hAnsi="Liberation Serif" w:cs="Liberation Serif"/>
        <w:sz w:val="28"/>
        <w:szCs w:val="28"/>
      </w:rPr>
      <w:instrText xml:space="preserve">PAGE  </w:instrText>
    </w:r>
    <w:r w:rsidRPr="00372E8F">
      <w:rPr>
        <w:rStyle w:val="a7"/>
        <w:rFonts w:ascii="Liberation Serif" w:hAnsi="Liberation Serif" w:cs="Liberation Serif"/>
        <w:sz w:val="28"/>
        <w:szCs w:val="28"/>
      </w:rPr>
      <w:fldChar w:fldCharType="separate"/>
    </w:r>
    <w:r w:rsidR="009A5048">
      <w:rPr>
        <w:rStyle w:val="a7"/>
        <w:rFonts w:ascii="Liberation Serif" w:hAnsi="Liberation Serif" w:cs="Liberation Serif"/>
        <w:noProof/>
        <w:sz w:val="28"/>
        <w:szCs w:val="28"/>
      </w:rPr>
      <w:t>12</w:t>
    </w:r>
    <w:r w:rsidRPr="00372E8F">
      <w:rPr>
        <w:rStyle w:val="a7"/>
        <w:rFonts w:ascii="Liberation Serif" w:hAnsi="Liberation Serif" w:cs="Liberation Serif"/>
        <w:sz w:val="28"/>
        <w:szCs w:val="28"/>
      </w:rPr>
      <w:fldChar w:fldCharType="end"/>
    </w:r>
  </w:p>
  <w:p w:rsidR="009B6A3D" w:rsidRDefault="00B5258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F459A"/>
    <w:multiLevelType w:val="hybridMultilevel"/>
    <w:tmpl w:val="F306BC2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DD01610"/>
    <w:multiLevelType w:val="hybridMultilevel"/>
    <w:tmpl w:val="A18C20D8"/>
    <w:lvl w:ilvl="0" w:tplc="2342FA7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F05565"/>
    <w:multiLevelType w:val="hybridMultilevel"/>
    <w:tmpl w:val="82A0B9EE"/>
    <w:lvl w:ilvl="0" w:tplc="7E16B9F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EAF50F8"/>
    <w:multiLevelType w:val="multilevel"/>
    <w:tmpl w:val="85B27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843"/>
    <w:rsid w:val="00011736"/>
    <w:rsid w:val="00035885"/>
    <w:rsid w:val="0008188D"/>
    <w:rsid w:val="000C664E"/>
    <w:rsid w:val="000D6352"/>
    <w:rsid w:val="001057BD"/>
    <w:rsid w:val="0012314C"/>
    <w:rsid w:val="001653C1"/>
    <w:rsid w:val="00170EA5"/>
    <w:rsid w:val="0018034A"/>
    <w:rsid w:val="001C79E6"/>
    <w:rsid w:val="001E2528"/>
    <w:rsid w:val="001E3434"/>
    <w:rsid w:val="001E4CE8"/>
    <w:rsid w:val="001E7537"/>
    <w:rsid w:val="001F6EB0"/>
    <w:rsid w:val="0021064A"/>
    <w:rsid w:val="00266DFA"/>
    <w:rsid w:val="002A3843"/>
    <w:rsid w:val="002D338B"/>
    <w:rsid w:val="002D72F1"/>
    <w:rsid w:val="003030CC"/>
    <w:rsid w:val="00311601"/>
    <w:rsid w:val="00320D3C"/>
    <w:rsid w:val="0035415B"/>
    <w:rsid w:val="00372E8F"/>
    <w:rsid w:val="00382535"/>
    <w:rsid w:val="00397B59"/>
    <w:rsid w:val="003D7FD2"/>
    <w:rsid w:val="004019A5"/>
    <w:rsid w:val="00401AC4"/>
    <w:rsid w:val="0046543F"/>
    <w:rsid w:val="0048376F"/>
    <w:rsid w:val="004C5408"/>
    <w:rsid w:val="005514EF"/>
    <w:rsid w:val="00554DE8"/>
    <w:rsid w:val="005B3FD7"/>
    <w:rsid w:val="005D5685"/>
    <w:rsid w:val="0060232E"/>
    <w:rsid w:val="00642114"/>
    <w:rsid w:val="00652316"/>
    <w:rsid w:val="00661E27"/>
    <w:rsid w:val="006B49E7"/>
    <w:rsid w:val="00770E73"/>
    <w:rsid w:val="007D1012"/>
    <w:rsid w:val="00801020"/>
    <w:rsid w:val="008150AD"/>
    <w:rsid w:val="008330C9"/>
    <w:rsid w:val="00884CCB"/>
    <w:rsid w:val="00890EB7"/>
    <w:rsid w:val="008A0E81"/>
    <w:rsid w:val="008C1BAF"/>
    <w:rsid w:val="008F2DC5"/>
    <w:rsid w:val="009508DF"/>
    <w:rsid w:val="009A5048"/>
    <w:rsid w:val="009D6F96"/>
    <w:rsid w:val="00A43DCB"/>
    <w:rsid w:val="00A9505F"/>
    <w:rsid w:val="00AB71C9"/>
    <w:rsid w:val="00AF0AA7"/>
    <w:rsid w:val="00B35985"/>
    <w:rsid w:val="00B5258F"/>
    <w:rsid w:val="00BF0C0B"/>
    <w:rsid w:val="00C3583F"/>
    <w:rsid w:val="00C44C53"/>
    <w:rsid w:val="00C6077E"/>
    <w:rsid w:val="00C90FE9"/>
    <w:rsid w:val="00CB56B5"/>
    <w:rsid w:val="00CD0A06"/>
    <w:rsid w:val="00CE039F"/>
    <w:rsid w:val="00CF66BB"/>
    <w:rsid w:val="00D17EE8"/>
    <w:rsid w:val="00D931E9"/>
    <w:rsid w:val="00DB051C"/>
    <w:rsid w:val="00DC29FB"/>
    <w:rsid w:val="00E20186"/>
    <w:rsid w:val="00E4390A"/>
    <w:rsid w:val="00E915DE"/>
    <w:rsid w:val="00EA378C"/>
    <w:rsid w:val="00ED39DD"/>
    <w:rsid w:val="00ED3F31"/>
    <w:rsid w:val="00EE2623"/>
    <w:rsid w:val="00EF7F96"/>
    <w:rsid w:val="00F51DFE"/>
    <w:rsid w:val="00F94F99"/>
    <w:rsid w:val="00FB3F1C"/>
    <w:rsid w:val="00FD4F10"/>
    <w:rsid w:val="00FF2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52294-2B86-48CF-839E-7C3A7F34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3843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A38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2A38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38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A3843"/>
  </w:style>
  <w:style w:type="paragraph" w:styleId="a8">
    <w:name w:val="Normal (Web)"/>
    <w:basedOn w:val="a"/>
    <w:uiPriority w:val="99"/>
    <w:unhideWhenUsed/>
    <w:rsid w:val="002A3843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Гипертекстовая ссылка"/>
    <w:uiPriority w:val="99"/>
    <w:rsid w:val="002A3843"/>
    <w:rPr>
      <w:rFonts w:cs="Times New Roman"/>
      <w:b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2A384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A384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A43DCB"/>
    <w:pPr>
      <w:ind w:left="720"/>
      <w:contextualSpacing/>
    </w:pPr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72E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72E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83BD0BF8385F469025EA7EC8405FEEB47E8839122DAE4CA5EA273F69A4C91A7BECCA13DB430415CF8O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3BD0BF8385F469025EA7EC8405FEEB4EE887972FD9B9C056FB7FF4F9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2E9BE-D4B9-41F8-A96F-3EFA3C11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13</Pages>
  <Words>4675</Words>
  <Characters>26650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Елена Николаевна</dc:creator>
  <cp:keywords/>
  <dc:description/>
  <cp:lastModifiedBy>Хорошева Олеся Анатольевна</cp:lastModifiedBy>
  <cp:revision>60</cp:revision>
  <cp:lastPrinted>2021-09-08T05:34:00Z</cp:lastPrinted>
  <dcterms:created xsi:type="dcterms:W3CDTF">2022-01-20T14:16:00Z</dcterms:created>
  <dcterms:modified xsi:type="dcterms:W3CDTF">2022-02-16T10:53:00Z</dcterms:modified>
</cp:coreProperties>
</file>