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E5914">
        <w:rPr>
          <w:rStyle w:val="a3"/>
          <w:rFonts w:ascii="Times New Roman" w:hAnsi="Times New Roman" w:cs="Times New Roman"/>
          <w:bCs/>
        </w:rPr>
        <w:t>Заключение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r w:rsidRPr="006E5914">
        <w:rPr>
          <w:rStyle w:val="a3"/>
          <w:rFonts w:ascii="Times New Roman" w:hAnsi="Times New Roman" w:cs="Times New Roman"/>
          <w:bCs/>
        </w:rPr>
        <w:t>экспертов, составленное</w:t>
      </w:r>
      <w:r w:rsidR="009D50E0" w:rsidRPr="006E5914">
        <w:rPr>
          <w:rFonts w:ascii="Times New Roman" w:hAnsi="Times New Roman" w:cs="Times New Roman"/>
        </w:rPr>
        <w:t xml:space="preserve"> </w:t>
      </w:r>
      <w:r w:rsidRPr="006E5914">
        <w:rPr>
          <w:rStyle w:val="a3"/>
          <w:rFonts w:ascii="Times New Roman" w:hAnsi="Times New Roman" w:cs="Times New Roman"/>
          <w:bCs/>
        </w:rPr>
        <w:t>по результатам аккредитационной экспертизы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"</w:t>
      </w:r>
      <w:r w:rsidR="007D1958">
        <w:rPr>
          <w:rFonts w:ascii="Times New Roman" w:hAnsi="Times New Roman" w:cs="Times New Roman"/>
        </w:rPr>
        <w:t>2</w:t>
      </w:r>
      <w:r w:rsidR="00B978FE">
        <w:rPr>
          <w:rFonts w:ascii="Times New Roman" w:hAnsi="Times New Roman" w:cs="Times New Roman"/>
        </w:rPr>
        <w:t>9</w:t>
      </w:r>
      <w:r w:rsidRPr="006E5914">
        <w:rPr>
          <w:rFonts w:ascii="Times New Roman" w:hAnsi="Times New Roman" w:cs="Times New Roman"/>
        </w:rPr>
        <w:t xml:space="preserve">" </w:t>
      </w:r>
      <w:r w:rsidR="007D1958">
        <w:rPr>
          <w:rFonts w:ascii="Times New Roman" w:hAnsi="Times New Roman" w:cs="Times New Roman"/>
        </w:rPr>
        <w:t>ма</w:t>
      </w:r>
      <w:r w:rsidR="00B41560" w:rsidRPr="006E5914">
        <w:rPr>
          <w:rFonts w:ascii="Times New Roman" w:hAnsi="Times New Roman" w:cs="Times New Roman"/>
        </w:rPr>
        <w:t>я</w:t>
      </w:r>
      <w:r w:rsidR="00CD6BAD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>201</w:t>
      </w:r>
      <w:r w:rsidR="007D1958">
        <w:rPr>
          <w:rFonts w:ascii="Times New Roman" w:hAnsi="Times New Roman" w:cs="Times New Roman"/>
        </w:rPr>
        <w:t>9</w:t>
      </w:r>
      <w:r w:rsidRPr="006E5914">
        <w:rPr>
          <w:rFonts w:ascii="Times New Roman" w:hAnsi="Times New Roman" w:cs="Times New Roman"/>
        </w:rPr>
        <w:t xml:space="preserve"> г.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  <w:vertAlign w:val="superscript"/>
        </w:rPr>
      </w:pPr>
      <w:r w:rsidRPr="006E5914">
        <w:rPr>
          <w:rFonts w:ascii="Times New Roman" w:hAnsi="Times New Roman" w:cs="Times New Roman"/>
          <w:vertAlign w:val="superscript"/>
        </w:rPr>
        <w:t>(дата составления заключения)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DA2174" w:rsidRPr="006E5914" w:rsidRDefault="00DA2174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</w:t>
      </w:r>
    </w:p>
    <w:p w:rsidR="00F41BD1" w:rsidRPr="006E5914" w:rsidRDefault="00DA2174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</w:t>
      </w:r>
      <w:r w:rsidR="00190F3C" w:rsidRPr="006E5914">
        <w:rPr>
          <w:rFonts w:ascii="Times New Roman" w:hAnsi="Times New Roman" w:cs="Times New Roman"/>
        </w:rPr>
        <w:t xml:space="preserve"> На основании </w:t>
      </w:r>
      <w:r w:rsidR="00426032" w:rsidRPr="006E5914">
        <w:rPr>
          <w:rFonts w:ascii="Times New Roman" w:hAnsi="Times New Roman" w:cs="Times New Roman"/>
        </w:rPr>
        <w:t xml:space="preserve"> приказа Министерства общего и профессионального образования Свердловской области от </w:t>
      </w:r>
      <w:r w:rsidR="007D1958">
        <w:rPr>
          <w:rFonts w:ascii="Times New Roman" w:hAnsi="Times New Roman" w:cs="Times New Roman"/>
        </w:rPr>
        <w:t>30</w:t>
      </w:r>
      <w:r w:rsidR="00426032" w:rsidRPr="006E5914">
        <w:rPr>
          <w:rFonts w:ascii="Times New Roman" w:hAnsi="Times New Roman" w:cs="Times New Roman"/>
        </w:rPr>
        <w:t>.</w:t>
      </w:r>
      <w:r w:rsidR="007D1958">
        <w:rPr>
          <w:rFonts w:ascii="Times New Roman" w:hAnsi="Times New Roman" w:cs="Times New Roman"/>
        </w:rPr>
        <w:t>04</w:t>
      </w:r>
      <w:r w:rsidR="00234180">
        <w:rPr>
          <w:rFonts w:ascii="Times New Roman" w:hAnsi="Times New Roman" w:cs="Times New Roman"/>
        </w:rPr>
        <w:t>.201</w:t>
      </w:r>
      <w:r w:rsidR="007D1958">
        <w:rPr>
          <w:rFonts w:ascii="Times New Roman" w:hAnsi="Times New Roman" w:cs="Times New Roman"/>
        </w:rPr>
        <w:t>9</w:t>
      </w:r>
      <w:r w:rsidR="00426032" w:rsidRPr="006E5914">
        <w:rPr>
          <w:rFonts w:ascii="Times New Roman" w:hAnsi="Times New Roman" w:cs="Times New Roman"/>
        </w:rPr>
        <w:t xml:space="preserve">г. № </w:t>
      </w:r>
      <w:r w:rsidR="007D1958">
        <w:rPr>
          <w:rFonts w:ascii="Times New Roman" w:hAnsi="Times New Roman" w:cs="Times New Roman"/>
        </w:rPr>
        <w:t>51</w:t>
      </w:r>
      <w:r w:rsidR="00426032" w:rsidRPr="006E5914">
        <w:rPr>
          <w:rFonts w:ascii="Times New Roman" w:hAnsi="Times New Roman" w:cs="Times New Roman"/>
        </w:rPr>
        <w:t>-га «О проведении аккредитационной экспертизы»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проведена   аккредитационная   экспертиза</w:t>
      </w:r>
      <w:r w:rsidR="00426032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экспертами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(далее -</w:t>
      </w:r>
      <w:r w:rsidR="00E730BF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экспертная группа) по основн</w:t>
      </w:r>
      <w:r w:rsidR="001444F8" w:rsidRPr="006E5914">
        <w:rPr>
          <w:rFonts w:ascii="Times New Roman" w:hAnsi="Times New Roman" w:cs="Times New Roman"/>
        </w:rPr>
        <w:t xml:space="preserve">ым </w:t>
      </w:r>
      <w:r w:rsidR="00F41BD1" w:rsidRPr="006E5914">
        <w:rPr>
          <w:rFonts w:ascii="Times New Roman" w:hAnsi="Times New Roman" w:cs="Times New Roman"/>
        </w:rPr>
        <w:t>образовательн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программ</w:t>
      </w:r>
      <w:r w:rsidR="001444F8" w:rsidRPr="006E5914">
        <w:rPr>
          <w:rFonts w:ascii="Times New Roman" w:hAnsi="Times New Roman" w:cs="Times New Roman"/>
        </w:rPr>
        <w:t>ам</w:t>
      </w:r>
      <w:r w:rsidR="00190F3C" w:rsidRPr="006E5914">
        <w:rPr>
          <w:rFonts w:ascii="Times New Roman" w:hAnsi="Times New Roman" w:cs="Times New Roman"/>
        </w:rPr>
        <w:t>,</w:t>
      </w:r>
      <w:r w:rsidR="005B7B04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>реализуем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в</w:t>
      </w:r>
      <w:r w:rsidR="00E022FF">
        <w:rPr>
          <w:rFonts w:ascii="Times New Roman" w:hAnsi="Times New Roman" w:cs="Times New Roman"/>
        </w:rPr>
        <w:t xml:space="preserve"> филиале</w:t>
      </w:r>
      <w:r w:rsidR="00426032" w:rsidRPr="006E5914">
        <w:rPr>
          <w:rFonts w:ascii="Times New Roman" w:hAnsi="Times New Roman" w:cs="Times New Roman"/>
        </w:rPr>
        <w:t xml:space="preserve"> </w:t>
      </w:r>
      <w:r w:rsidR="00B41560" w:rsidRPr="006E5914">
        <w:rPr>
          <w:rFonts w:ascii="Times New Roman" w:hAnsi="Times New Roman" w:cs="Times New Roman"/>
        </w:rPr>
        <w:t>г</w:t>
      </w:r>
      <w:r w:rsidR="00426032" w:rsidRPr="006E5914">
        <w:rPr>
          <w:rFonts w:ascii="Times New Roman" w:hAnsi="Times New Roman" w:cs="Times New Roman"/>
        </w:rPr>
        <w:t>осударственно</w:t>
      </w:r>
      <w:r w:rsidR="00E022FF">
        <w:rPr>
          <w:rFonts w:ascii="Times New Roman" w:hAnsi="Times New Roman" w:cs="Times New Roman"/>
        </w:rPr>
        <w:t>го</w:t>
      </w:r>
      <w:r w:rsidR="00426032" w:rsidRPr="006E5914">
        <w:rPr>
          <w:rFonts w:ascii="Times New Roman" w:hAnsi="Times New Roman" w:cs="Times New Roman"/>
        </w:rPr>
        <w:t xml:space="preserve"> </w:t>
      </w:r>
      <w:r w:rsidR="00AA3A66">
        <w:rPr>
          <w:rFonts w:ascii="Times New Roman" w:hAnsi="Times New Roman" w:cs="Times New Roman"/>
        </w:rPr>
        <w:t>бюджетно</w:t>
      </w:r>
      <w:r w:rsidR="00E022FF">
        <w:rPr>
          <w:rFonts w:ascii="Times New Roman" w:hAnsi="Times New Roman" w:cs="Times New Roman"/>
        </w:rPr>
        <w:t>го</w:t>
      </w:r>
      <w:r w:rsidR="00426032" w:rsidRPr="006E5914">
        <w:rPr>
          <w:rFonts w:ascii="Times New Roman" w:hAnsi="Times New Roman" w:cs="Times New Roman"/>
        </w:rPr>
        <w:t xml:space="preserve"> профессионально</w:t>
      </w:r>
      <w:r w:rsidR="00E022FF">
        <w:rPr>
          <w:rFonts w:ascii="Times New Roman" w:hAnsi="Times New Roman" w:cs="Times New Roman"/>
        </w:rPr>
        <w:t>го</w:t>
      </w:r>
      <w:r w:rsidR="00426032" w:rsidRPr="006E5914">
        <w:rPr>
          <w:rFonts w:ascii="Times New Roman" w:hAnsi="Times New Roman" w:cs="Times New Roman"/>
        </w:rPr>
        <w:t xml:space="preserve"> образовательно</w:t>
      </w:r>
      <w:r w:rsidR="00E022FF">
        <w:rPr>
          <w:rFonts w:ascii="Times New Roman" w:hAnsi="Times New Roman" w:cs="Times New Roman"/>
        </w:rPr>
        <w:t>го</w:t>
      </w:r>
      <w:r w:rsidR="00426032" w:rsidRPr="006E5914">
        <w:rPr>
          <w:rFonts w:ascii="Times New Roman" w:hAnsi="Times New Roman" w:cs="Times New Roman"/>
        </w:rPr>
        <w:t xml:space="preserve"> учреждени</w:t>
      </w:r>
      <w:r w:rsidR="00E022FF">
        <w:rPr>
          <w:rFonts w:ascii="Times New Roman" w:hAnsi="Times New Roman" w:cs="Times New Roman"/>
        </w:rPr>
        <w:t>я</w:t>
      </w:r>
      <w:r w:rsidR="00426032" w:rsidRPr="006E5914">
        <w:rPr>
          <w:rFonts w:ascii="Times New Roman" w:hAnsi="Times New Roman" w:cs="Times New Roman"/>
        </w:rPr>
        <w:t xml:space="preserve"> Свердловской области «</w:t>
      </w:r>
      <w:r w:rsidR="0061367A">
        <w:rPr>
          <w:rFonts w:ascii="Times New Roman" w:hAnsi="Times New Roman" w:cs="Times New Roman"/>
        </w:rPr>
        <w:t>Высокогорский</w:t>
      </w:r>
      <w:r w:rsidR="00AA3A66">
        <w:rPr>
          <w:rFonts w:ascii="Times New Roman" w:hAnsi="Times New Roman" w:cs="Times New Roman"/>
        </w:rPr>
        <w:t xml:space="preserve"> многопрофильный техникум</w:t>
      </w:r>
      <w:r w:rsidR="00B41560" w:rsidRPr="006E5914">
        <w:rPr>
          <w:rFonts w:ascii="Times New Roman" w:hAnsi="Times New Roman" w:cs="Times New Roman"/>
        </w:rPr>
        <w:t>»</w:t>
      </w:r>
      <w:r w:rsidR="00E022FF">
        <w:rPr>
          <w:rFonts w:ascii="Times New Roman" w:hAnsi="Times New Roman" w:cs="Times New Roman"/>
        </w:rPr>
        <w:t xml:space="preserve">, находящемся по адресу </w:t>
      </w:r>
      <w:r w:rsidR="00E022FF" w:rsidRPr="00E022FF">
        <w:rPr>
          <w:rFonts w:ascii="Times New Roman" w:hAnsi="Times New Roman" w:cs="Times New Roman"/>
        </w:rPr>
        <w:t>622933, Свердловская область, Пригородный район, село Лая, ул. Полевая, д.31</w:t>
      </w:r>
      <w:r w:rsidR="007E6CD4">
        <w:rPr>
          <w:rFonts w:ascii="Times New Roman" w:hAnsi="Times New Roman" w:cs="Times New Roman"/>
        </w:rPr>
        <w:t>.</w:t>
      </w:r>
    </w:p>
    <w:p w:rsidR="00190F3C" w:rsidRPr="006E5914" w:rsidRDefault="00234180" w:rsidP="006E5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и материалы, необходимые для</w:t>
      </w:r>
      <w:r w:rsidR="00190F3C" w:rsidRPr="006E5914">
        <w:rPr>
          <w:rFonts w:ascii="Times New Roman" w:hAnsi="Times New Roman" w:cs="Times New Roman"/>
        </w:rPr>
        <w:t xml:space="preserve"> проведения аккредитационной </w:t>
      </w:r>
      <w:r>
        <w:rPr>
          <w:rFonts w:ascii="Times New Roman" w:hAnsi="Times New Roman" w:cs="Times New Roman"/>
        </w:rPr>
        <w:t xml:space="preserve"> экспертизы   по</w:t>
      </w:r>
      <w:r w:rsidR="009E4190" w:rsidRPr="006E5914">
        <w:rPr>
          <w:rFonts w:ascii="Times New Roman" w:hAnsi="Times New Roman" w:cs="Times New Roman"/>
        </w:rPr>
        <w:t xml:space="preserve"> основн</w:t>
      </w:r>
      <w:r w:rsidR="001444F8" w:rsidRPr="006E5914">
        <w:rPr>
          <w:rFonts w:ascii="Times New Roman" w:hAnsi="Times New Roman" w:cs="Times New Roman"/>
        </w:rPr>
        <w:t>ым</w:t>
      </w:r>
      <w:r w:rsidR="00190F3C" w:rsidRPr="006E5914">
        <w:rPr>
          <w:rFonts w:ascii="Times New Roman" w:hAnsi="Times New Roman" w:cs="Times New Roman"/>
        </w:rPr>
        <w:t xml:space="preserve"> образовательн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</w:t>
      </w:r>
      <w:r w:rsidR="009E4190" w:rsidRPr="006E5914">
        <w:rPr>
          <w:rFonts w:ascii="Times New Roman" w:hAnsi="Times New Roman" w:cs="Times New Roman"/>
        </w:rPr>
        <w:t>программ</w:t>
      </w:r>
      <w:r w:rsidR="001444F8" w:rsidRPr="006E5914">
        <w:rPr>
          <w:rFonts w:ascii="Times New Roman" w:hAnsi="Times New Roman" w:cs="Times New Roman"/>
        </w:rPr>
        <w:t>ам</w:t>
      </w:r>
      <w:r w:rsidR="009E4190" w:rsidRPr="006E5914">
        <w:rPr>
          <w:rFonts w:ascii="Times New Roman" w:hAnsi="Times New Roman" w:cs="Times New Roman"/>
        </w:rPr>
        <w:t>,   заявленн</w:t>
      </w:r>
      <w:r w:rsidR="001444F8" w:rsidRPr="006E5914">
        <w:rPr>
          <w:rFonts w:ascii="Times New Roman" w:hAnsi="Times New Roman" w:cs="Times New Roman"/>
        </w:rPr>
        <w:t>ым</w:t>
      </w:r>
      <w:r w:rsidR="00190F3C" w:rsidRPr="006E5914">
        <w:rPr>
          <w:rFonts w:ascii="Times New Roman" w:hAnsi="Times New Roman" w:cs="Times New Roman"/>
        </w:rPr>
        <w:t xml:space="preserve">   для   государственной   аккредитации</w:t>
      </w:r>
      <w:r w:rsidR="00F41BD1" w:rsidRPr="006E5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 деятельности, согласно перечням  документов  и</w:t>
      </w:r>
      <w:r w:rsidR="00190F3C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материалов,  приведенным  в отчетах об аккредитационной</w:t>
      </w:r>
      <w:r w:rsidR="00190F3C" w:rsidRPr="006E5914">
        <w:rPr>
          <w:rFonts w:ascii="Times New Roman" w:hAnsi="Times New Roman" w:cs="Times New Roman"/>
        </w:rPr>
        <w:t xml:space="preserve"> экспертизе,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организацией  представлены </w:t>
      </w:r>
      <w:r w:rsidR="009E4190" w:rsidRPr="006E5914">
        <w:rPr>
          <w:rFonts w:ascii="Times New Roman" w:hAnsi="Times New Roman" w:cs="Times New Roman"/>
        </w:rPr>
        <w:t>в полном объеме</w:t>
      </w:r>
      <w:r w:rsidR="005B7B04" w:rsidRPr="006E5914">
        <w:rPr>
          <w:rFonts w:ascii="Times New Roman" w:hAnsi="Times New Roman" w:cs="Times New Roman"/>
        </w:rPr>
        <w:t>.</w:t>
      </w:r>
      <w:r w:rsidR="009E4190" w:rsidRPr="006E5914">
        <w:rPr>
          <w:rFonts w:ascii="Times New Roman" w:hAnsi="Times New Roman" w:cs="Times New Roman"/>
        </w:rPr>
        <w:t xml:space="preserve"> </w:t>
      </w:r>
    </w:p>
    <w:p w:rsidR="00DA2174" w:rsidRPr="006E5914" w:rsidRDefault="00DA2174" w:rsidP="006E5914">
      <w:pPr>
        <w:rPr>
          <w:rFonts w:ascii="Times New Roman" w:hAnsi="Times New Roman" w:cs="Times New Roman"/>
        </w:rPr>
      </w:pPr>
    </w:p>
    <w:p w:rsidR="00190F3C" w:rsidRPr="006E5914" w:rsidRDefault="00CF6C57" w:rsidP="00CF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</w:t>
      </w:r>
      <w:r w:rsidR="00190F3C" w:rsidRPr="006E5914">
        <w:rPr>
          <w:rFonts w:ascii="Times New Roman" w:hAnsi="Times New Roman" w:cs="Times New Roman"/>
        </w:rPr>
        <w:t>аккр</w:t>
      </w:r>
      <w:r>
        <w:rPr>
          <w:rFonts w:ascii="Times New Roman" w:hAnsi="Times New Roman" w:cs="Times New Roman"/>
        </w:rPr>
        <w:t>едитационной экспертизы</w:t>
      </w:r>
      <w:r w:rsidR="00190F3C" w:rsidRPr="006E5914">
        <w:rPr>
          <w:rFonts w:ascii="Times New Roman" w:hAnsi="Times New Roman" w:cs="Times New Roman"/>
        </w:rPr>
        <w:t xml:space="preserve"> в отношении</w:t>
      </w:r>
      <w:r w:rsidR="009E4190" w:rsidRPr="006E5914">
        <w:rPr>
          <w:rFonts w:ascii="Times New Roman" w:hAnsi="Times New Roman" w:cs="Times New Roman"/>
        </w:rPr>
        <w:t xml:space="preserve"> о</w:t>
      </w:r>
      <w:r w:rsidR="00190F3C" w:rsidRPr="006E5914">
        <w:rPr>
          <w:rFonts w:ascii="Times New Roman" w:hAnsi="Times New Roman" w:cs="Times New Roman"/>
        </w:rPr>
        <w:t>сновн</w:t>
      </w:r>
      <w:r w:rsidR="001444F8" w:rsidRPr="006E5914">
        <w:rPr>
          <w:rFonts w:ascii="Times New Roman" w:hAnsi="Times New Roman" w:cs="Times New Roman"/>
        </w:rPr>
        <w:t>ых</w:t>
      </w:r>
      <w:r w:rsidR="009E4190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образовательн</w:t>
      </w:r>
      <w:r w:rsidR="001444F8" w:rsidRPr="006E5914">
        <w:rPr>
          <w:rFonts w:ascii="Times New Roman" w:hAnsi="Times New Roman" w:cs="Times New Roman"/>
        </w:rPr>
        <w:t>ых</w:t>
      </w:r>
      <w:r w:rsidR="009E4190" w:rsidRPr="006E5914">
        <w:rPr>
          <w:rFonts w:ascii="Times New Roman" w:hAnsi="Times New Roman" w:cs="Times New Roman"/>
        </w:rPr>
        <w:t xml:space="preserve"> программ: среднего профессионального образования</w:t>
      </w:r>
    </w:p>
    <w:p w:rsidR="00190F3C" w:rsidRPr="00234180" w:rsidRDefault="00190F3C" w:rsidP="006E5914">
      <w:pPr>
        <w:rPr>
          <w:rFonts w:ascii="Times New Roman" w:hAnsi="Times New Roman" w:cs="Times New Roman"/>
          <w:vertAlign w:val="superscript"/>
        </w:rPr>
      </w:pPr>
      <w:r w:rsidRPr="006E5914">
        <w:rPr>
          <w:rFonts w:ascii="Times New Roman" w:hAnsi="Times New Roman" w:cs="Times New Roman"/>
        </w:rPr>
        <w:t xml:space="preserve">                                                    </w:t>
      </w:r>
      <w:r w:rsidRPr="00234180">
        <w:rPr>
          <w:rFonts w:ascii="Times New Roman" w:hAnsi="Times New Roman" w:cs="Times New Roman"/>
          <w:vertAlign w:val="superscript"/>
        </w:rPr>
        <w:t>(уровень образования)</w:t>
      </w:r>
    </w:p>
    <w:p w:rsidR="009E4190" w:rsidRPr="00234180" w:rsidRDefault="00AF1DCD" w:rsidP="00234180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9E4190" w:rsidRPr="00234180">
        <w:rPr>
          <w:rFonts w:ascii="Times New Roman" w:hAnsi="Times New Roman" w:cs="Times New Roman"/>
          <w:b/>
        </w:rPr>
        <w:t xml:space="preserve">.00.00 </w:t>
      </w:r>
      <w:r>
        <w:rPr>
          <w:rFonts w:ascii="Times New Roman" w:hAnsi="Times New Roman" w:cs="Times New Roman"/>
          <w:b/>
        </w:rPr>
        <w:t>Техника и технологии наземного транспорта</w:t>
      </w:r>
    </w:p>
    <w:p w:rsidR="00190F3C" w:rsidRPr="00234180" w:rsidRDefault="00190F3C" w:rsidP="00234180">
      <w:pPr>
        <w:jc w:val="center"/>
        <w:rPr>
          <w:rFonts w:ascii="Times New Roman" w:hAnsi="Times New Roman" w:cs="Times New Roman"/>
          <w:vertAlign w:val="superscript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</w:t>
      </w:r>
      <w:r w:rsidR="00355A41" w:rsidRPr="00234180">
        <w:rPr>
          <w:rFonts w:ascii="Times New Roman" w:hAnsi="Times New Roman" w:cs="Times New Roman"/>
          <w:vertAlign w:val="superscript"/>
        </w:rPr>
        <w:t xml:space="preserve"> </w:t>
      </w:r>
      <w:r w:rsidRPr="00234180">
        <w:rPr>
          <w:rFonts w:ascii="Times New Roman" w:hAnsi="Times New Roman" w:cs="Times New Roman"/>
          <w:vertAlign w:val="superscript"/>
        </w:rPr>
        <w:t>направлений подготовки)</w:t>
      </w:r>
    </w:p>
    <w:p w:rsidR="009E4190" w:rsidRPr="007321DD" w:rsidRDefault="00AF1DCD" w:rsidP="007321D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9E4190" w:rsidRPr="007321DD">
        <w:rPr>
          <w:rFonts w:ascii="Times New Roman" w:hAnsi="Times New Roman" w:cs="Times New Roman"/>
          <w:b/>
        </w:rPr>
        <w:t>.0</w:t>
      </w:r>
      <w:r w:rsidR="00AA3A66">
        <w:rPr>
          <w:rFonts w:ascii="Times New Roman" w:hAnsi="Times New Roman" w:cs="Times New Roman"/>
          <w:b/>
        </w:rPr>
        <w:t>1</w:t>
      </w:r>
      <w:r w:rsidR="009E4190" w:rsidRPr="007321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03</w:t>
      </w:r>
      <w:r w:rsidR="00AA3A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Автомеханик</w:t>
      </w:r>
    </w:p>
    <w:p w:rsidR="00190F3C" w:rsidRPr="00234180" w:rsidRDefault="00190F3C" w:rsidP="00234180">
      <w:pPr>
        <w:jc w:val="center"/>
        <w:rPr>
          <w:rFonts w:ascii="Times New Roman" w:hAnsi="Times New Roman" w:cs="Times New Roman"/>
          <w:vertAlign w:val="superscript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D6A55" w:rsidRPr="00E567DB" w:rsidRDefault="000D6A55" w:rsidP="000D6A55">
      <w:pPr>
        <w:pStyle w:val="affff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67DB">
        <w:rPr>
          <w:rFonts w:ascii="Times New Roman" w:hAnsi="Times New Roman"/>
          <w:b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0D6A55" w:rsidRPr="0058635D" w:rsidRDefault="000D6A55" w:rsidP="000D6A55">
      <w:pPr>
        <w:pStyle w:val="affff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A55" w:rsidRPr="0058635D" w:rsidRDefault="000D6A55" w:rsidP="000D6A55">
      <w:pPr>
        <w:pStyle w:val="affff1"/>
        <w:ind w:firstLine="709"/>
        <w:jc w:val="center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По результатам аккредитационной экспертизы в отношении основной образовательной программы среднего профессионального образования</w:t>
      </w:r>
    </w:p>
    <w:p w:rsidR="000D6A55" w:rsidRPr="00E567DB" w:rsidRDefault="000D6A55" w:rsidP="000D6A55">
      <w:pPr>
        <w:pStyle w:val="affff1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7DB">
        <w:rPr>
          <w:rFonts w:ascii="Times New Roman" w:hAnsi="Times New Roman"/>
          <w:b/>
          <w:sz w:val="24"/>
          <w:szCs w:val="24"/>
        </w:rPr>
        <w:t>23.00.00 Техника и технологии наземного транспорта</w:t>
      </w:r>
    </w:p>
    <w:p w:rsidR="000D6A55" w:rsidRPr="00A25A04" w:rsidRDefault="000D6A55" w:rsidP="000D6A55">
      <w:pPr>
        <w:ind w:firstLine="709"/>
        <w:jc w:val="center"/>
        <w:rPr>
          <w:rStyle w:val="affff8"/>
          <w:rFonts w:ascii="Times New Roman" w:hAnsi="Times New Roman" w:cs="Times New Roman"/>
          <w:b/>
          <w:color w:val="000000"/>
          <w:sz w:val="24"/>
        </w:rPr>
      </w:pPr>
      <w:r w:rsidRPr="00A25A04">
        <w:rPr>
          <w:rStyle w:val="affff8"/>
          <w:rFonts w:ascii="Times New Roman" w:hAnsi="Times New Roman" w:cs="Times New Roman"/>
          <w:b/>
          <w:color w:val="000000"/>
          <w:sz w:val="24"/>
        </w:rPr>
        <w:t>23.01.03 Автомеханик</w:t>
      </w:r>
    </w:p>
    <w:p w:rsidR="000D6A55" w:rsidRPr="00A25A04" w:rsidRDefault="000D6A55" w:rsidP="000D6A55">
      <w:pPr>
        <w:ind w:firstLine="709"/>
        <w:rPr>
          <w:rFonts w:ascii="Times New Roman" w:hAnsi="Times New Roman" w:cs="Times New Roman"/>
        </w:rPr>
      </w:pPr>
      <w:r w:rsidRPr="00A25A04">
        <w:rPr>
          <w:rFonts w:ascii="Times New Roman" w:hAns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Pr="00A25A04">
        <w:rPr>
          <w:rStyle w:val="affff8"/>
          <w:rFonts w:ascii="Times New Roman" w:hAnsi="Times New Roman" w:cs="Times New Roman"/>
          <w:color w:val="000000"/>
          <w:sz w:val="24"/>
        </w:rPr>
        <w:t>23.01.03 Автомеханик</w:t>
      </w:r>
      <w:r w:rsidRPr="00A25A04">
        <w:rPr>
          <w:rFonts w:ascii="Times New Roman" w:hAnsi="Times New Roman" w:cs="Times New Roman"/>
          <w:bCs/>
        </w:rPr>
        <w:t xml:space="preserve">, утвержденному приказом Министерства образования и науки Российской Федерации </w:t>
      </w:r>
      <w:r w:rsidRPr="00A25A04">
        <w:rPr>
          <w:rFonts w:ascii="Times New Roman" w:hAnsi="Times New Roman" w:cs="Times New Roman"/>
        </w:rPr>
        <w:t>от 02.08.2013 N701 (ред. от 09.04.2015) (далее – ФГОС) установлено.</w:t>
      </w:r>
    </w:p>
    <w:p w:rsidR="000D6A55" w:rsidRPr="00A25A04" w:rsidRDefault="000D6A55" w:rsidP="000D6A55">
      <w:pPr>
        <w:ind w:firstLine="709"/>
        <w:rPr>
          <w:rFonts w:ascii="Times New Roman" w:hAnsi="Times New Roman" w:cs="Times New Roman"/>
        </w:rPr>
      </w:pPr>
      <w:r w:rsidRPr="00A25A04">
        <w:rPr>
          <w:rFonts w:ascii="Times New Roman" w:hAnsi="Times New Roman" w:cs="Times New Roman"/>
        </w:rPr>
        <w:t xml:space="preserve">Государственным автономным профессиональным образовательным учреждением Свердловской области «Высокогорский многопрофильный техникум» разработана программа подготовки квалифицированных рабочих, служащих по профессии </w:t>
      </w:r>
      <w:r w:rsidRPr="00A25A04">
        <w:rPr>
          <w:rStyle w:val="affff8"/>
          <w:rFonts w:ascii="Times New Roman" w:hAnsi="Times New Roman" w:cs="Times New Roman"/>
          <w:color w:val="000000"/>
          <w:sz w:val="24"/>
        </w:rPr>
        <w:t>23.01.03 Автомеханик</w:t>
      </w:r>
      <w:r w:rsidRPr="00A25A04">
        <w:rPr>
          <w:rFonts w:ascii="Times New Roman" w:hAnsi="Times New Roman" w:cs="Times New Roman"/>
        </w:rPr>
        <w:t xml:space="preserve"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</w:t>
      </w:r>
    </w:p>
    <w:p w:rsidR="000D6A55" w:rsidRPr="00A25A04" w:rsidRDefault="000D6A55" w:rsidP="000D6A55">
      <w:pPr>
        <w:pStyle w:val="affff6"/>
        <w:tabs>
          <w:tab w:val="left" w:pos="6855"/>
        </w:tabs>
        <w:ind w:left="0" w:firstLine="709"/>
        <w:jc w:val="both"/>
        <w:rPr>
          <w:sz w:val="24"/>
          <w:szCs w:val="24"/>
        </w:rPr>
      </w:pPr>
      <w:r w:rsidRPr="00A25A04">
        <w:rPr>
          <w:color w:val="000000"/>
          <w:sz w:val="24"/>
          <w:szCs w:val="24"/>
        </w:rPr>
        <w:t>Область профессиональной деятельности выпускников</w:t>
      </w:r>
      <w:r w:rsidRPr="00A25A04">
        <w:rPr>
          <w:rStyle w:val="affff8"/>
          <w:color w:val="000000"/>
          <w:sz w:val="24"/>
          <w:szCs w:val="24"/>
        </w:rPr>
        <w:t>:</w:t>
      </w:r>
      <w:r w:rsidRPr="00A25A04">
        <w:rPr>
          <w:rStyle w:val="affff8"/>
          <w:color w:val="000000"/>
          <w:sz w:val="24"/>
          <w:szCs w:val="24"/>
        </w:rPr>
        <w:tab/>
        <w:t>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0D6A55" w:rsidRPr="00A25A04" w:rsidRDefault="000D6A55" w:rsidP="000D6A55">
      <w:pPr>
        <w:pStyle w:val="affff6"/>
        <w:ind w:left="0" w:firstLine="709"/>
        <w:jc w:val="both"/>
        <w:rPr>
          <w:sz w:val="24"/>
          <w:szCs w:val="24"/>
        </w:rPr>
      </w:pPr>
      <w:r w:rsidRPr="00A25A04">
        <w:rPr>
          <w:color w:val="000000"/>
          <w:sz w:val="24"/>
          <w:szCs w:val="24"/>
        </w:rPr>
        <w:t>Объекты профессиональной деятельности выпускника:</w:t>
      </w:r>
    </w:p>
    <w:p w:rsidR="000D6A55" w:rsidRPr="00A25A04" w:rsidRDefault="000D6A55" w:rsidP="000D6A55">
      <w:pPr>
        <w:pStyle w:val="affff6"/>
        <w:tabs>
          <w:tab w:val="left" w:pos="256"/>
        </w:tabs>
        <w:ind w:left="0" w:firstLine="709"/>
        <w:jc w:val="both"/>
        <w:rPr>
          <w:sz w:val="24"/>
          <w:szCs w:val="24"/>
        </w:rPr>
      </w:pPr>
      <w:r w:rsidRPr="00A25A04">
        <w:rPr>
          <w:rStyle w:val="affff8"/>
          <w:color w:val="000000"/>
          <w:sz w:val="24"/>
          <w:szCs w:val="24"/>
        </w:rPr>
        <w:t>- автотранспортные средства;</w:t>
      </w:r>
    </w:p>
    <w:p w:rsidR="000D6A55" w:rsidRPr="00A25A04" w:rsidRDefault="000D6A55" w:rsidP="000D6A55">
      <w:pPr>
        <w:pStyle w:val="affff6"/>
        <w:ind w:left="0" w:firstLine="709"/>
        <w:jc w:val="both"/>
        <w:rPr>
          <w:sz w:val="24"/>
          <w:szCs w:val="24"/>
        </w:rPr>
      </w:pPr>
      <w:r w:rsidRPr="00A25A04">
        <w:rPr>
          <w:rStyle w:val="affff8"/>
          <w:color w:val="000000"/>
          <w:sz w:val="24"/>
          <w:szCs w:val="24"/>
        </w:rPr>
        <w:t>- технологическое оборудование, инструмент и приспособления для технического обслуживания и ремонта автотранспортных средств;</w:t>
      </w:r>
    </w:p>
    <w:p w:rsidR="000D6A55" w:rsidRPr="00A25A04" w:rsidRDefault="000D6A55" w:rsidP="000D6A55">
      <w:pPr>
        <w:pStyle w:val="affff6"/>
        <w:tabs>
          <w:tab w:val="left" w:pos="256"/>
        </w:tabs>
        <w:ind w:left="0" w:firstLine="709"/>
        <w:jc w:val="both"/>
        <w:rPr>
          <w:sz w:val="24"/>
          <w:szCs w:val="24"/>
        </w:rPr>
      </w:pPr>
      <w:r w:rsidRPr="00A25A04">
        <w:rPr>
          <w:rStyle w:val="affff8"/>
          <w:color w:val="000000"/>
          <w:sz w:val="24"/>
          <w:szCs w:val="24"/>
        </w:rPr>
        <w:t>- оборудование заправочных станций и топливно-смазочные материалы;</w:t>
      </w:r>
    </w:p>
    <w:p w:rsidR="000D6A55" w:rsidRPr="00A25A04" w:rsidRDefault="000D6A55" w:rsidP="000D6A55">
      <w:pPr>
        <w:pStyle w:val="affff6"/>
        <w:tabs>
          <w:tab w:val="left" w:pos="256"/>
        </w:tabs>
        <w:ind w:left="0" w:firstLine="709"/>
        <w:jc w:val="both"/>
        <w:rPr>
          <w:sz w:val="24"/>
          <w:szCs w:val="24"/>
        </w:rPr>
      </w:pPr>
      <w:r w:rsidRPr="00A25A04">
        <w:rPr>
          <w:rStyle w:val="affff8"/>
          <w:color w:val="000000"/>
          <w:sz w:val="24"/>
          <w:szCs w:val="24"/>
        </w:rPr>
        <w:t>- техническая и отчетная документация.</w:t>
      </w:r>
    </w:p>
    <w:p w:rsidR="000D6A55" w:rsidRPr="00A25A04" w:rsidRDefault="000D6A55" w:rsidP="000D6A55">
      <w:pPr>
        <w:pStyle w:val="affff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>Автомеханик готовится к следующим видам деятельности:</w:t>
      </w:r>
    </w:p>
    <w:p w:rsidR="000D6A55" w:rsidRPr="00A25A04" w:rsidRDefault="000D6A55" w:rsidP="000D6A55">
      <w:pPr>
        <w:pStyle w:val="410"/>
        <w:shd w:val="clear" w:color="auto" w:fill="auto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5A04">
        <w:rPr>
          <w:rFonts w:ascii="Times New Roman" w:hAnsi="Times New Roman" w:cs="Times New Roman"/>
          <w:b w:val="0"/>
          <w:sz w:val="24"/>
          <w:szCs w:val="24"/>
        </w:rPr>
        <w:lastRenderedPageBreak/>
        <w:t>- Техническое обслуживание и ремонт автотранспорта;</w:t>
      </w:r>
    </w:p>
    <w:p w:rsidR="000D6A55" w:rsidRPr="00A25A04" w:rsidRDefault="000D6A55" w:rsidP="000D6A55">
      <w:pPr>
        <w:pStyle w:val="410"/>
        <w:shd w:val="clear" w:color="auto" w:fill="auto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5A04">
        <w:rPr>
          <w:rFonts w:ascii="Times New Roman" w:hAnsi="Times New Roman" w:cs="Times New Roman"/>
          <w:b w:val="0"/>
          <w:sz w:val="24"/>
          <w:szCs w:val="24"/>
        </w:rPr>
        <w:t>- Транспортировка грузов и перевозка пассажиров;</w:t>
      </w:r>
    </w:p>
    <w:p w:rsidR="000D6A55" w:rsidRPr="00A25A04" w:rsidRDefault="000D6A55" w:rsidP="000D6A55">
      <w:pPr>
        <w:pStyle w:val="410"/>
        <w:shd w:val="clear" w:color="auto" w:fill="auto"/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5A04">
        <w:rPr>
          <w:rFonts w:ascii="Times New Roman" w:hAnsi="Times New Roman" w:cs="Times New Roman"/>
          <w:b w:val="0"/>
          <w:sz w:val="24"/>
          <w:szCs w:val="24"/>
        </w:rPr>
        <w:t>- Заправка транспортных средств горючими и смазочными материалами;</w:t>
      </w:r>
    </w:p>
    <w:p w:rsidR="000D6A55" w:rsidRPr="00A25A04" w:rsidRDefault="000D6A55" w:rsidP="000D6A55">
      <w:pPr>
        <w:pStyle w:val="affff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>- Организация и проведение  работ по шиномонтажу и шиноремонту.</w:t>
      </w:r>
    </w:p>
    <w:p w:rsidR="000D6A55" w:rsidRPr="00A25A04" w:rsidRDefault="000D6A55" w:rsidP="000D6A55">
      <w:pPr>
        <w:rPr>
          <w:rFonts w:ascii="Times New Roman" w:hAnsi="Times New Roman" w:cs="Times New Roman"/>
        </w:rPr>
      </w:pPr>
      <w:r w:rsidRPr="00A25A04">
        <w:rPr>
          <w:rFonts w:ascii="Times New Roman" w:hAnsi="Times New Roman" w:cs="Times New Roman"/>
        </w:rPr>
        <w:t>Присваиваемые квалификации по базовой подготовке - Слесарь по ремонту автомобилей,</w:t>
      </w:r>
    </w:p>
    <w:p w:rsidR="000D6A55" w:rsidRPr="00A25A04" w:rsidRDefault="000D6A55" w:rsidP="000D6A55">
      <w:pPr>
        <w:rPr>
          <w:rFonts w:ascii="Times New Roman" w:hAnsi="Times New Roman" w:cs="Times New Roman"/>
        </w:rPr>
      </w:pPr>
      <w:r w:rsidRPr="00A25A04">
        <w:rPr>
          <w:rFonts w:ascii="Times New Roman" w:hAnsi="Times New Roman" w:cs="Times New Roman"/>
        </w:rPr>
        <w:t>Водитель автомобиля, Оператор заправочных станций.</w:t>
      </w:r>
    </w:p>
    <w:p w:rsidR="000D6A55" w:rsidRPr="00A25A04" w:rsidRDefault="000D6A55" w:rsidP="000D6A55">
      <w:pPr>
        <w:pStyle w:val="aff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Представительством ООО «СтройТех», ОАО Агрокомплекс «Горноуральский»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0D6A55" w:rsidRPr="00A25A04" w:rsidRDefault="000D6A55" w:rsidP="000D6A55">
      <w:pPr>
        <w:ind w:firstLine="709"/>
        <w:rPr>
          <w:rFonts w:ascii="Times New Roman" w:hAnsi="Times New Roman" w:cs="Times New Roman"/>
        </w:rPr>
      </w:pPr>
      <w:r w:rsidRPr="00A25A04">
        <w:rPr>
          <w:rFonts w:ascii="Times New Roman" w:hAnsi="Times New Roman" w:cs="Times New Roman"/>
        </w:rPr>
        <w:t xml:space="preserve">Обучение по образовательной программе осуществляется в очной форме обучения. Срок получения СПО по ППКРС в очной форме обучения на базе  основного общего образования - 2 года 10 месяцев.  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>Обязательная часть программы составляет 80 % от общего объема времени, отведенного</w:t>
      </w:r>
      <w:r w:rsidRPr="0058635D">
        <w:rPr>
          <w:rFonts w:ascii="Times New Roman" w:hAnsi="Times New Roman"/>
          <w:sz w:val="24"/>
          <w:szCs w:val="24"/>
        </w:rPr>
        <w:t xml:space="preserve"> на ее освоение.</w:t>
      </w:r>
    </w:p>
    <w:p w:rsidR="000D6A55" w:rsidRPr="004F3680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Вариативная часть программы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680">
        <w:rPr>
          <w:rFonts w:ascii="Times New Roman" w:hAnsi="Times New Roman"/>
          <w:sz w:val="24"/>
          <w:szCs w:val="24"/>
        </w:rPr>
        <w:t xml:space="preserve">квалифицированных рабочих, служащих составляет </w:t>
      </w:r>
      <w:r>
        <w:rPr>
          <w:rFonts w:ascii="Times New Roman" w:hAnsi="Times New Roman"/>
          <w:sz w:val="24"/>
          <w:szCs w:val="24"/>
        </w:rPr>
        <w:t>2</w:t>
      </w:r>
      <w:r w:rsidRPr="004F3680">
        <w:rPr>
          <w:rFonts w:ascii="Times New Roman" w:hAnsi="Times New Roman"/>
          <w:sz w:val="24"/>
          <w:szCs w:val="24"/>
        </w:rPr>
        <w:t>0 %.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0D6A55" w:rsidRPr="004F3680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Структура основной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подготовки </w:t>
      </w:r>
      <w:r w:rsidRPr="004F3680">
        <w:rPr>
          <w:rFonts w:ascii="Times New Roman" w:hAnsi="Times New Roman"/>
          <w:sz w:val="24"/>
          <w:szCs w:val="24"/>
        </w:rPr>
        <w:t>квалифицированных рабочих, служащих соответствует требованиям ФГОС.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 xml:space="preserve">Срок получения образования по программе базовой подготовки в очной форме обучения   составляет </w:t>
      </w:r>
      <w:r>
        <w:rPr>
          <w:rFonts w:ascii="Times New Roman" w:hAnsi="Times New Roman"/>
          <w:sz w:val="24"/>
          <w:szCs w:val="24"/>
        </w:rPr>
        <w:t>147</w:t>
      </w:r>
      <w:r w:rsidRPr="0058635D">
        <w:rPr>
          <w:rFonts w:ascii="Times New Roman" w:hAnsi="Times New Roman"/>
          <w:sz w:val="24"/>
          <w:szCs w:val="24"/>
        </w:rPr>
        <w:t xml:space="preserve"> недель. 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обучающегося составляет </w:t>
      </w:r>
      <w:r w:rsidRPr="00424E9B">
        <w:rPr>
          <w:rFonts w:ascii="Times New Roman" w:hAnsi="Times New Roman"/>
          <w:sz w:val="24"/>
          <w:szCs w:val="24"/>
        </w:rPr>
        <w:t>1080</w:t>
      </w:r>
      <w:r w:rsidRPr="0058635D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>, 54 часа</w:t>
      </w:r>
      <w:r w:rsidRPr="0058635D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нагрузки.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>
        <w:rPr>
          <w:rFonts w:ascii="Times New Roman" w:hAnsi="Times New Roman"/>
          <w:sz w:val="24"/>
          <w:szCs w:val="24"/>
        </w:rPr>
        <w:t>36</w:t>
      </w:r>
      <w:r w:rsidRPr="0058635D">
        <w:rPr>
          <w:rFonts w:ascii="Times New Roman" w:hAnsi="Times New Roman"/>
          <w:sz w:val="24"/>
          <w:szCs w:val="24"/>
        </w:rPr>
        <w:t xml:space="preserve"> академических часов в неделю.</w:t>
      </w:r>
    </w:p>
    <w:p w:rsidR="000D6A55" w:rsidRPr="00A25A04" w:rsidRDefault="000D6A55" w:rsidP="000D6A55">
      <w:pPr>
        <w:pStyle w:val="aff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 xml:space="preserve">Срок получения образования в очной форме обучения для лиц, обучающихся на базе </w:t>
      </w:r>
      <w:r w:rsidRPr="00A25A04">
        <w:rPr>
          <w:rFonts w:ascii="Times New Roman" w:hAnsi="Times New Roman" w:cs="Times New Roman"/>
          <w:sz w:val="24"/>
          <w:szCs w:val="24"/>
        </w:rPr>
        <w:t>основного общего образования, составляет 147 недель. Из них:</w:t>
      </w:r>
    </w:p>
    <w:p w:rsidR="000D6A55" w:rsidRPr="00A25A04" w:rsidRDefault="000D6A55" w:rsidP="000D6A55">
      <w:pPr>
        <w:pStyle w:val="aff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 xml:space="preserve">теоретическое обучение составляет 77 недель; </w:t>
      </w:r>
    </w:p>
    <w:p w:rsidR="000D6A55" w:rsidRPr="00A25A04" w:rsidRDefault="000D6A55" w:rsidP="000D6A55">
      <w:pPr>
        <w:pStyle w:val="aff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 xml:space="preserve">промежуточная аттестация составляет 5 недель; </w:t>
      </w:r>
    </w:p>
    <w:p w:rsidR="000D6A55" w:rsidRPr="00A25A04" w:rsidRDefault="000D6A55" w:rsidP="000D6A55">
      <w:pPr>
        <w:rPr>
          <w:rFonts w:ascii="Times New Roman" w:hAnsi="Times New Roman" w:cs="Times New Roman"/>
          <w:lang w:eastAsia="en-US"/>
        </w:rPr>
      </w:pPr>
      <w:r w:rsidRPr="00A25A04">
        <w:rPr>
          <w:rFonts w:ascii="Times New Roman" w:hAnsi="Times New Roman" w:cs="Times New Roman"/>
          <w:lang w:eastAsia="en-US"/>
        </w:rPr>
        <w:t>учебная и производственная практики   39 недель;</w:t>
      </w:r>
    </w:p>
    <w:p w:rsidR="000D6A55" w:rsidRPr="00A25A04" w:rsidRDefault="000D6A55" w:rsidP="000D6A55">
      <w:pPr>
        <w:rPr>
          <w:rFonts w:ascii="Times New Roman" w:hAnsi="Times New Roman" w:cs="Times New Roman"/>
          <w:lang w:eastAsia="en-US"/>
        </w:rPr>
      </w:pPr>
      <w:r w:rsidRPr="00A25A04">
        <w:rPr>
          <w:rFonts w:ascii="Times New Roman" w:hAnsi="Times New Roman" w:cs="Times New Roman"/>
          <w:lang w:eastAsia="en-US"/>
        </w:rPr>
        <w:t>Государственная итоговая аттестация 2 недель;</w:t>
      </w:r>
      <w:r w:rsidRPr="00A25A04">
        <w:rPr>
          <w:rFonts w:ascii="Times New Roman" w:hAnsi="Times New Roman" w:cs="Times New Roman"/>
          <w:w w:val="95"/>
        </w:rPr>
        <w:t xml:space="preserve"> </w:t>
      </w:r>
    </w:p>
    <w:p w:rsidR="000D6A55" w:rsidRPr="00A25A04" w:rsidRDefault="000D6A55" w:rsidP="000D6A55">
      <w:pPr>
        <w:pStyle w:val="aff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>каникулы составляют 24 недели.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A25A04">
        <w:rPr>
          <w:rFonts w:ascii="Times New Roman" w:hAnsi="Times New Roman" w:cs="Times New Roman"/>
          <w:sz w:val="24"/>
          <w:szCs w:val="24"/>
        </w:rPr>
        <w:t>Консультации для обучающихся по очной форме обучения предусматриваются из расчета</w:t>
      </w:r>
      <w:r w:rsidRPr="0058635D">
        <w:rPr>
          <w:rFonts w:ascii="Times New Roman" w:hAnsi="Times New Roman"/>
          <w:sz w:val="24"/>
          <w:szCs w:val="24"/>
        </w:rPr>
        <w:t xml:space="preserve"> 4 час</w:t>
      </w:r>
      <w:r>
        <w:rPr>
          <w:rFonts w:ascii="Times New Roman" w:hAnsi="Times New Roman"/>
          <w:sz w:val="24"/>
          <w:szCs w:val="24"/>
        </w:rPr>
        <w:t>а</w:t>
      </w:r>
      <w:r w:rsidRPr="0058635D">
        <w:rPr>
          <w:rFonts w:ascii="Times New Roman" w:hAnsi="Times New Roman"/>
          <w:sz w:val="24"/>
          <w:szCs w:val="24"/>
        </w:rPr>
        <w:t xml:space="preserve">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</w:t>
      </w:r>
      <w:r w:rsidRPr="0058635D">
        <w:rPr>
          <w:rFonts w:ascii="Times New Roman" w:hAnsi="Times New Roman"/>
          <w:sz w:val="24"/>
          <w:szCs w:val="24"/>
        </w:rPr>
        <w:lastRenderedPageBreak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в профильных организациях.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0D6A55" w:rsidRPr="0058635D" w:rsidRDefault="000D6A55" w:rsidP="000D6A55">
      <w:pPr>
        <w:pStyle w:val="affff1"/>
        <w:ind w:firstLine="709"/>
        <w:jc w:val="both"/>
        <w:rPr>
          <w:rFonts w:ascii="Times New Roman" w:hAnsi="Times New Roman"/>
          <w:sz w:val="24"/>
          <w:szCs w:val="24"/>
        </w:rPr>
      </w:pPr>
      <w:r w:rsidRPr="0058635D">
        <w:rPr>
          <w:rFonts w:ascii="Times New Roman" w:hAnsi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2E1CD2" w:rsidRDefault="000D6A55" w:rsidP="000D6A55">
      <w:pPr>
        <w:ind w:firstLine="709"/>
        <w:rPr>
          <w:rFonts w:ascii="Times New Roman" w:hAnsi="Times New Roman" w:cs="Times New Roman"/>
          <w:b/>
        </w:rPr>
      </w:pPr>
      <w:r w:rsidRPr="0058635D">
        <w:rPr>
          <w:rFonts w:ascii="Times New Roman" w:hAnsi="Times New Roman"/>
        </w:rPr>
        <w:t>Определение качества подготовки обучающихся проводил</w:t>
      </w:r>
      <w:r>
        <w:rPr>
          <w:rFonts w:ascii="Times New Roman" w:hAnsi="Times New Roman"/>
        </w:rPr>
        <w:t>о</w:t>
      </w:r>
      <w:r w:rsidRPr="0058635D">
        <w:rPr>
          <w:rFonts w:ascii="Times New Roman" w:hAnsi="Times New Roman"/>
        </w:rPr>
        <w:t>сь на основе анализа результатов</w:t>
      </w:r>
      <w:r w:rsidR="0093305D">
        <w:rPr>
          <w:rFonts w:ascii="Times New Roman" w:hAnsi="Times New Roman"/>
        </w:rPr>
        <w:t xml:space="preserve"> текущего контроля успеваемости</w:t>
      </w:r>
      <w:r w:rsidRPr="0058635D">
        <w:rPr>
          <w:rFonts w:ascii="Times New Roman" w:hAnsi="Times New Roman"/>
        </w:rPr>
        <w:t xml:space="preserve"> </w:t>
      </w:r>
      <w:r w:rsidR="00D379E6">
        <w:rPr>
          <w:rFonts w:ascii="Times New Roman" w:hAnsi="Times New Roman"/>
        </w:rPr>
        <w:t xml:space="preserve">и </w:t>
      </w:r>
      <w:r w:rsidRPr="0058635D">
        <w:rPr>
          <w:rFonts w:ascii="Times New Roman" w:hAnsi="Times New Roman"/>
        </w:rPr>
        <w:t>промежуточной аттестации, а также обеспеченности образовательного процесса методической документацией по видам контроля и аттестации,   по результатам экспертизы фонда оценочных средств и оценки сформированности компетенций обучающихся.</w:t>
      </w:r>
    </w:p>
    <w:p w:rsidR="00AA3A66" w:rsidRDefault="007F41C8" w:rsidP="002E1C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AA3A66">
        <w:rPr>
          <w:rFonts w:ascii="Times New Roman" w:hAnsi="Times New Roman" w:cs="Times New Roman"/>
          <w:b/>
        </w:rPr>
        <w:t xml:space="preserve">.00.00 </w:t>
      </w:r>
      <w:r>
        <w:rPr>
          <w:rFonts w:ascii="Times New Roman" w:hAnsi="Times New Roman" w:cs="Times New Roman"/>
          <w:b/>
        </w:rPr>
        <w:t>Технологии легкой промышленности</w:t>
      </w:r>
    </w:p>
    <w:p w:rsidR="002E1CD2" w:rsidRPr="007321DD" w:rsidRDefault="007F41C8" w:rsidP="002E1C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2E1CD2" w:rsidRPr="007321DD">
        <w:rPr>
          <w:rFonts w:ascii="Times New Roman" w:hAnsi="Times New Roman" w:cs="Times New Roman"/>
          <w:b/>
        </w:rPr>
        <w:t>.0</w:t>
      </w:r>
      <w:r w:rsidR="00AA3A66">
        <w:rPr>
          <w:rFonts w:ascii="Times New Roman" w:hAnsi="Times New Roman" w:cs="Times New Roman"/>
          <w:b/>
        </w:rPr>
        <w:t>1</w:t>
      </w:r>
      <w:r w:rsidR="002E1CD2" w:rsidRPr="007321D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="002E1CD2" w:rsidRPr="007321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Портной</w:t>
      </w:r>
    </w:p>
    <w:p w:rsidR="002E1CD2" w:rsidRPr="002E1CD2" w:rsidRDefault="002E1CD2" w:rsidP="002E1CD2">
      <w:pPr>
        <w:jc w:val="center"/>
        <w:rPr>
          <w:rFonts w:ascii="Times New Roman" w:hAnsi="Times New Roman" w:cs="Times New Roman"/>
          <w:vertAlign w:val="superscript"/>
        </w:rPr>
      </w:pPr>
      <w:r w:rsidRPr="002E1CD2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545E66">
        <w:rPr>
          <w:rFonts w:ascii="Times New Roman" w:hAnsi="Times New Roman" w:cs="Times New Roman"/>
          <w:b/>
          <w:lang w:eastAsia="en-US"/>
        </w:rPr>
        <w:t>Характеристика</w:t>
      </w:r>
      <w:r w:rsidRPr="00545E66">
        <w:rPr>
          <w:rFonts w:ascii="Times New Roman" w:hAnsi="Times New Roman" w:cs="Times New Roman"/>
          <w:b/>
          <w:spacing w:val="15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содержания и</w:t>
      </w:r>
      <w:r w:rsidRPr="00545E66">
        <w:rPr>
          <w:rFonts w:ascii="Times New Roman" w:hAnsi="Times New Roman" w:cs="Times New Roman"/>
          <w:b/>
          <w:spacing w:val="-17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качества</w:t>
      </w:r>
      <w:r w:rsidRPr="00545E66">
        <w:rPr>
          <w:rFonts w:ascii="Times New Roman" w:hAnsi="Times New Roman" w:cs="Times New Roman"/>
          <w:b/>
          <w:spacing w:val="8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подготовки</w:t>
      </w:r>
      <w:r w:rsidRPr="00545E66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обучающихся</w:t>
      </w:r>
      <w:r w:rsidRPr="00545E66">
        <w:rPr>
          <w:rFonts w:ascii="Times New Roman" w:hAnsi="Times New Roman" w:cs="Times New Roman"/>
          <w:b/>
          <w:spacing w:val="7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по</w:t>
      </w:r>
      <w:r w:rsidRPr="00545E66">
        <w:rPr>
          <w:rFonts w:ascii="Times New Roman" w:hAnsi="Times New Roman" w:cs="Times New Roman"/>
          <w:b/>
          <w:w w:val="99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основной</w:t>
      </w:r>
      <w:r w:rsidRPr="00545E66">
        <w:rPr>
          <w:rFonts w:ascii="Times New Roman" w:hAnsi="Times New Roman" w:cs="Times New Roman"/>
          <w:b/>
          <w:spacing w:val="-15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образовательной</w:t>
      </w:r>
      <w:r w:rsidRPr="00545E66">
        <w:rPr>
          <w:rFonts w:ascii="Times New Roman" w:hAnsi="Times New Roman" w:cs="Times New Roman"/>
          <w:b/>
          <w:spacing w:val="-3"/>
          <w:lang w:eastAsia="en-US"/>
        </w:rPr>
        <w:t xml:space="preserve"> </w:t>
      </w:r>
      <w:r w:rsidRPr="00545E66">
        <w:rPr>
          <w:rFonts w:ascii="Times New Roman" w:hAnsi="Times New Roman" w:cs="Times New Roman"/>
          <w:b/>
          <w:lang w:eastAsia="en-US"/>
        </w:rPr>
        <w:t>программе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pacing w:val="42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По</w:t>
      </w:r>
      <w:r w:rsidRPr="00545E66">
        <w:rPr>
          <w:rFonts w:ascii="Times New Roman" w:hAnsi="Times New Roman" w:cs="Times New Roman"/>
          <w:spacing w:val="7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результатам</w:t>
      </w:r>
      <w:r w:rsidRPr="00545E66">
        <w:rPr>
          <w:rFonts w:ascii="Times New Roman" w:hAnsi="Times New Roman" w:cs="Times New Roman"/>
          <w:spacing w:val="41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аккредитационной</w:t>
      </w:r>
      <w:r w:rsidRPr="00545E66">
        <w:rPr>
          <w:rFonts w:ascii="Times New Roman" w:hAnsi="Times New Roman" w:cs="Times New Roman"/>
          <w:spacing w:val="29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экспертизы</w:t>
      </w:r>
      <w:r w:rsidRPr="00545E66">
        <w:rPr>
          <w:rFonts w:ascii="Times New Roman" w:hAnsi="Times New Roman" w:cs="Times New Roman"/>
          <w:spacing w:val="26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в</w:t>
      </w:r>
      <w:r w:rsidRPr="00545E66">
        <w:rPr>
          <w:rFonts w:ascii="Times New Roman" w:hAnsi="Times New Roman" w:cs="Times New Roman"/>
          <w:spacing w:val="-1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отношении</w:t>
      </w:r>
      <w:r w:rsidRPr="00545E66">
        <w:rPr>
          <w:rFonts w:ascii="Times New Roman" w:hAnsi="Times New Roman" w:cs="Times New Roman"/>
          <w:spacing w:val="21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основной образовательной</w:t>
      </w:r>
      <w:r w:rsidRPr="00545E66">
        <w:rPr>
          <w:rFonts w:ascii="Times New Roman" w:hAnsi="Times New Roman" w:cs="Times New Roman"/>
          <w:spacing w:val="1"/>
          <w:w w:val="95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программы</w:t>
      </w:r>
      <w:r w:rsidRPr="00545E66">
        <w:rPr>
          <w:rFonts w:ascii="Times New Roman" w:hAnsi="Times New Roman" w:cs="Times New Roman"/>
          <w:spacing w:val="42"/>
          <w:w w:val="95"/>
          <w:lang w:eastAsia="en-US"/>
        </w:rPr>
        <w:t xml:space="preserve">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545E66">
        <w:rPr>
          <w:rFonts w:ascii="Times New Roman" w:hAnsi="Times New Roman" w:cs="Times New Roman"/>
          <w:b/>
          <w:bCs/>
          <w:lang w:eastAsia="en-US"/>
        </w:rPr>
        <w:t>среднего профессионального образования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lang w:eastAsia="en-US"/>
        </w:rPr>
      </w:pPr>
      <w:r w:rsidRPr="00545E66">
        <w:rPr>
          <w:rFonts w:ascii="Times New Roman" w:hAnsi="Times New Roman" w:cs="Times New Roman"/>
          <w:bCs/>
          <w:lang w:eastAsia="en-US"/>
        </w:rPr>
        <w:t>__________________________________________________________________________________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(уровень</w:t>
      </w:r>
      <w:r w:rsidRPr="00545E66">
        <w:rPr>
          <w:rFonts w:ascii="Times New Roman" w:hAnsi="Times New Roman" w:cs="Times New Roman"/>
          <w:spacing w:val="-9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образования)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45E66">
        <w:rPr>
          <w:rFonts w:ascii="Times New Roman" w:hAnsi="Times New Roman" w:cs="Times New Roman"/>
          <w:b/>
        </w:rPr>
        <w:t>29.00.00 Технологии легкой промышленности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Calibri" w:hAnsi="Calibri" w:cs="Times New Roman"/>
          <w:w w:val="90"/>
          <w:sz w:val="17"/>
          <w:szCs w:val="17"/>
          <w:lang w:eastAsia="en-US"/>
        </w:rPr>
      </w:pPr>
      <w:r w:rsidRPr="00545E66">
        <w:rPr>
          <w:rFonts w:ascii="Calibri" w:hAnsi="Calibri" w:cs="Times New Roman"/>
          <w:w w:val="90"/>
          <w:sz w:val="17"/>
          <w:szCs w:val="17"/>
          <w:lang w:eastAsia="en-US"/>
        </w:rPr>
        <w:t>_________________________________________________________________________________________________________________________________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(код,</w:t>
      </w:r>
      <w:r w:rsidRPr="00545E66">
        <w:rPr>
          <w:rFonts w:ascii="Times New Roman" w:hAnsi="Times New Roman" w:cs="Times New Roman"/>
          <w:spacing w:val="1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45E66">
        <w:rPr>
          <w:rFonts w:ascii="Times New Roman" w:hAnsi="Times New Roman" w:cs="Times New Roman"/>
          <w:spacing w:val="3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укрупненной</w:t>
      </w:r>
      <w:r w:rsidRPr="00545E66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группы</w:t>
      </w:r>
      <w:r w:rsidRPr="00545E66">
        <w:rPr>
          <w:rFonts w:ascii="Times New Roman" w:hAnsi="Times New Roman" w:cs="Times New Roman"/>
          <w:spacing w:val="8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профессий,</w:t>
      </w:r>
      <w:r w:rsidRPr="00545E66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специальностей</w:t>
      </w:r>
      <w:r w:rsidRPr="00545E66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45E66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направлений</w:t>
      </w:r>
      <w:r w:rsidRPr="00545E66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90"/>
          <w:lang w:eastAsia="en-US"/>
        </w:rPr>
      </w:pPr>
      <w:r w:rsidRPr="00545E66">
        <w:rPr>
          <w:rFonts w:ascii="Times New Roman" w:hAnsi="Times New Roman" w:cs="Times New Roman"/>
          <w:b/>
          <w:w w:val="90"/>
          <w:lang w:eastAsia="en-US"/>
        </w:rPr>
        <w:t>29.01.07 Портной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Calibri" w:hAnsi="Calibri" w:cs="Times New Roman"/>
          <w:w w:val="90"/>
          <w:sz w:val="17"/>
          <w:szCs w:val="17"/>
          <w:lang w:eastAsia="en-US"/>
        </w:rPr>
      </w:pPr>
      <w:r w:rsidRPr="00545E66">
        <w:rPr>
          <w:rFonts w:ascii="Calibri" w:hAnsi="Calibri" w:cs="Times New Roman"/>
          <w:w w:val="90"/>
          <w:sz w:val="17"/>
          <w:szCs w:val="17"/>
          <w:lang w:eastAsia="en-US"/>
        </w:rPr>
        <w:t>_________________________________________________________________________________________________________________________________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(код,</w:t>
      </w:r>
      <w:r w:rsidRPr="00545E66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45E66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профессии,</w:t>
      </w:r>
      <w:r w:rsidRPr="00545E66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</w:t>
      </w:r>
      <w:r w:rsidRPr="00545E66">
        <w:rPr>
          <w:rFonts w:ascii="Times New Roman" w:hAnsi="Times New Roman" w:cs="Times New Roman"/>
          <w:spacing w:val="10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45E66">
        <w:rPr>
          <w:rFonts w:ascii="Times New Roman" w:hAnsi="Times New Roman" w:cs="Times New Roman"/>
          <w:spacing w:val="-3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направления</w:t>
      </w:r>
      <w:r w:rsidRPr="00545E66">
        <w:rPr>
          <w:rFonts w:ascii="Times New Roman" w:hAnsi="Times New Roman" w:cs="Times New Roman"/>
          <w:spacing w:val="9"/>
          <w:w w:val="90"/>
          <w:sz w:val="17"/>
          <w:szCs w:val="17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Calibri" w:hAnsi="Calibri" w:cs="Times New Roman"/>
          <w:w w:val="90"/>
          <w:sz w:val="17"/>
          <w:szCs w:val="17"/>
          <w:lang w:eastAsia="en-US"/>
        </w:rPr>
      </w:pP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</w:t>
      </w:r>
      <w:r w:rsidR="0037037C">
        <w:rPr>
          <w:rFonts w:ascii="Times New Roman" w:hAnsi="Times New Roman" w:cs="Times New Roman"/>
          <w:w w:val="95"/>
          <w:lang w:eastAsia="en-US"/>
        </w:rPr>
        <w:t xml:space="preserve">      по профессии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95"/>
          <w:lang w:eastAsia="en-US"/>
        </w:rPr>
      </w:pPr>
      <w:r w:rsidRPr="00545E66">
        <w:rPr>
          <w:rFonts w:ascii="Times New Roman" w:hAnsi="Times New Roman" w:cs="Times New Roman"/>
          <w:b/>
          <w:w w:val="95"/>
          <w:lang w:eastAsia="en-US"/>
        </w:rPr>
        <w:t>среднего профессионального образования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_______________________________________________________________________________________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(указывается уровень образования, 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b/>
          <w:w w:val="90"/>
          <w:lang w:eastAsia="en-US"/>
        </w:rPr>
        <w:t>29.01.07 Портной</w:t>
      </w:r>
      <w:r w:rsidRPr="00545E66">
        <w:rPr>
          <w:rFonts w:ascii="Times New Roman" w:hAnsi="Times New Roman" w:cs="Times New Roman"/>
          <w:w w:val="95"/>
          <w:lang w:eastAsia="en-US"/>
        </w:rPr>
        <w:t xml:space="preserve"> _______________________________________________________________________________________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код и наименование профессии, специальности и направления подготовки, 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w w:val="90"/>
          <w:lang w:eastAsia="en-US"/>
        </w:rPr>
      </w:pPr>
      <w:r w:rsidRPr="00545E66">
        <w:rPr>
          <w:rFonts w:ascii="Times New Roman" w:hAnsi="Times New Roman" w:cs="Times New Roman"/>
          <w:w w:val="90"/>
          <w:lang w:eastAsia="en-US"/>
        </w:rPr>
        <w:t>Приказ Минобрнауки России от 02.08.2013 N 770 (ред. от 09.04.2015) "Об утверждении федерального государственного образовательного стандарта среднего профессионального образования по профессии 29.01.07 Портной" (Зарегистрировано в Минюсте России 20.08.2013 N 29655).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_______________________________________________________________________________________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45E66">
        <w:rPr>
          <w:rFonts w:ascii="Times New Roman" w:hAnsi="Times New Roman" w:cs="Times New Roman"/>
          <w:w w:val="90"/>
          <w:sz w:val="17"/>
          <w:szCs w:val="17"/>
          <w:lang w:eastAsia="en-US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Calibri" w:hAnsi="Calibri" w:cs="Times New Roman"/>
          <w:w w:val="90"/>
          <w:sz w:val="17"/>
          <w:szCs w:val="17"/>
          <w:lang w:eastAsia="en-US"/>
        </w:rPr>
      </w:pPr>
    </w:p>
    <w:p w:rsidR="00545E66" w:rsidRPr="00545E66" w:rsidRDefault="00545E66" w:rsidP="00545E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(далее – ФГОС) установлено.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Государственным автономным профессиональным образовательным учреждением Свердловской области «Высокогорский многопрофильный техникум» разработана основная образовательная программа подготовки квалифицированных рабочих, служащих по профессии 29.01.07 Портной,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Портной.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Основная образовательная программа разработана образовательной организацией совместно с заинтересованными работодателями:</w:t>
      </w:r>
      <w:r w:rsidRPr="00545E66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545E66">
        <w:rPr>
          <w:rFonts w:ascii="Times New Roman" w:hAnsi="Times New Roman" w:cs="Times New Roman"/>
          <w:w w:val="95"/>
          <w:lang w:eastAsia="en-US"/>
        </w:rPr>
        <w:t>ИП Тимкина И.Н.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Обучение по образовательной программе осуществляется в очной форме обучения.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Срок получения среднего профессионального образования в очной форме, на базе основного общего образования 2 года 10 месяцев.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Обязательная часть программы составляет 80 % от общего объема времени, отведенного на ее освоение.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Вариативная часть программы подготовки специалистов среднего звена составляет 20 %.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выполняется.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Структура основной образовательной программы соответствует требованиям ФГОС.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Срок получения образования в очной форме обучения составляет 147 недель.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 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клуб «Иголочка», исторический клуб «Поиск», Студия оформления и дизайна, Музыкальная Студия, Студия «Мультимедийный центр», Студия «Основы журналистики».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Общая продолжительность каникул составляет 24 недели: на 1-2 курсах 11 недель, на 3 курсе 2 недели в учебном году.</w:t>
      </w:r>
      <w:r w:rsidRPr="00545E66">
        <w:rPr>
          <w:rFonts w:ascii="Calibri" w:hAnsi="Calibri" w:cs="Times New Roman"/>
          <w:sz w:val="22"/>
          <w:szCs w:val="22"/>
          <w:lang w:eastAsia="en-US"/>
        </w:rPr>
        <w:t xml:space="preserve">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теоретическое обучение составляет 77 недель;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промежуточная аттестация составляет 5 недель;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учебная и производственная практики   39 недель;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Государственная итоговая аттестация 2 недель;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каникулы составляют 24 недели.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lastRenderedPageBreak/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 xml:space="preserve">Реализация программы в сетевой форме не осуществляется. 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45E66" w:rsidRPr="00545E66" w:rsidRDefault="00545E66" w:rsidP="00545E6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w w:val="95"/>
          <w:lang w:eastAsia="en-US"/>
        </w:rPr>
      </w:pPr>
      <w:r w:rsidRPr="00545E66">
        <w:rPr>
          <w:rFonts w:ascii="Times New Roman" w:hAnsi="Times New Roman" w:cs="Times New Roman"/>
          <w:w w:val="95"/>
          <w:lang w:eastAsia="en-US"/>
        </w:rPr>
        <w:t>Фонды оценочных средств для промежуточной аттестации по профессиональным модулям              разработаны и утверждены образовательной организацией после предварительного положительного заключения работодателя.</w:t>
      </w:r>
    </w:p>
    <w:p w:rsidR="002E1CD2" w:rsidRDefault="00545E66" w:rsidP="00545E66">
      <w:pPr>
        <w:rPr>
          <w:rFonts w:ascii="Times New Roman" w:hAnsi="Times New Roman" w:cs="Times New Roman"/>
          <w:w w:val="95"/>
        </w:rPr>
      </w:pPr>
      <w:r w:rsidRPr="00545E66">
        <w:rPr>
          <w:rFonts w:ascii="Times New Roman" w:hAnsi="Times New Roman" w:cs="Times New Roman"/>
          <w:w w:val="95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45132B" w:rsidRPr="0045132B" w:rsidRDefault="0045132B" w:rsidP="002E1CD2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40636D" w:rsidRPr="006E5914" w:rsidRDefault="006002FF" w:rsidP="006E5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90F3C" w:rsidRPr="006E5914">
        <w:rPr>
          <w:rFonts w:ascii="Times New Roman" w:hAnsi="Times New Roman" w:cs="Times New Roman"/>
        </w:rPr>
        <w:t>ри  определении   соответствия   содержания   и   качества   подготовки</w:t>
      </w:r>
      <w:r w:rsidR="00355A4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обучающихся  </w:t>
      </w:r>
      <w:r w:rsidR="00355A41" w:rsidRPr="006E5914">
        <w:rPr>
          <w:rFonts w:ascii="Times New Roman" w:hAnsi="Times New Roman" w:cs="Times New Roman"/>
        </w:rPr>
        <w:t>федеральн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 государс</w:t>
      </w:r>
      <w:r w:rsidR="00355A41" w:rsidRPr="006E5914">
        <w:rPr>
          <w:rFonts w:ascii="Times New Roman" w:hAnsi="Times New Roman" w:cs="Times New Roman"/>
        </w:rPr>
        <w:t>твенн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  стандарт</w:t>
      </w:r>
      <w:r w:rsidR="00DD2872" w:rsidRPr="006E5914">
        <w:rPr>
          <w:rFonts w:ascii="Times New Roman" w:hAnsi="Times New Roman" w:cs="Times New Roman"/>
        </w:rPr>
        <w:t>ам</w:t>
      </w:r>
      <w:r w:rsidR="0040636D" w:rsidRPr="006E5914">
        <w:rPr>
          <w:rFonts w:ascii="Times New Roman" w:hAnsi="Times New Roman" w:cs="Times New Roman"/>
        </w:rPr>
        <w:t xml:space="preserve"> среднего профессионального образования</w:t>
      </w:r>
      <w:r w:rsidR="00B2788D" w:rsidRPr="006E5914">
        <w:rPr>
          <w:rFonts w:ascii="Times New Roman" w:hAnsi="Times New Roman" w:cs="Times New Roman"/>
        </w:rPr>
        <w:t xml:space="preserve"> по </w:t>
      </w:r>
      <w:r w:rsidR="00D379E6">
        <w:rPr>
          <w:rFonts w:ascii="Times New Roman" w:hAnsi="Times New Roman" w:cs="Times New Roman"/>
        </w:rPr>
        <w:t>профессиям</w:t>
      </w:r>
      <w:r w:rsidR="006032A6" w:rsidRPr="006E5914">
        <w:rPr>
          <w:rFonts w:ascii="Times New Roman" w:hAnsi="Times New Roman" w:cs="Times New Roman"/>
        </w:rPr>
        <w:t>:</w:t>
      </w:r>
      <w:r w:rsidR="0040636D" w:rsidRPr="006E5914">
        <w:rPr>
          <w:rFonts w:ascii="Times New Roman" w:hAnsi="Times New Roman" w:cs="Times New Roman"/>
        </w:rPr>
        <w:t xml:space="preserve"> </w:t>
      </w:r>
      <w:r w:rsidR="00545E66">
        <w:rPr>
          <w:rFonts w:ascii="Times New Roman" w:hAnsi="Times New Roman" w:cs="Times New Roman"/>
        </w:rPr>
        <w:t>2</w:t>
      </w:r>
      <w:r w:rsidR="006032A6" w:rsidRPr="006E5914">
        <w:rPr>
          <w:rFonts w:ascii="Times New Roman" w:hAnsi="Times New Roman" w:cs="Times New Roman"/>
        </w:rPr>
        <w:t>3.0</w:t>
      </w:r>
      <w:r w:rsidR="00545E66">
        <w:rPr>
          <w:rFonts w:ascii="Times New Roman" w:hAnsi="Times New Roman" w:cs="Times New Roman"/>
        </w:rPr>
        <w:t>1</w:t>
      </w:r>
      <w:r w:rsidR="006032A6" w:rsidRPr="006E5914">
        <w:rPr>
          <w:rFonts w:ascii="Times New Roman" w:hAnsi="Times New Roman" w:cs="Times New Roman"/>
        </w:rPr>
        <w:t>.0</w:t>
      </w:r>
      <w:r w:rsidR="00545E66">
        <w:rPr>
          <w:rFonts w:ascii="Times New Roman" w:hAnsi="Times New Roman" w:cs="Times New Roman"/>
        </w:rPr>
        <w:t>3</w:t>
      </w:r>
      <w:r w:rsidR="0040636D" w:rsidRPr="006E5914">
        <w:rPr>
          <w:rFonts w:ascii="Times New Roman" w:hAnsi="Times New Roman" w:cs="Times New Roman"/>
        </w:rPr>
        <w:t xml:space="preserve"> «</w:t>
      </w:r>
      <w:r w:rsidR="00545E66">
        <w:rPr>
          <w:rFonts w:ascii="Times New Roman" w:hAnsi="Times New Roman" w:cs="Times New Roman"/>
        </w:rPr>
        <w:t>Автомеханик</w:t>
      </w:r>
      <w:r w:rsidR="0040636D" w:rsidRPr="006E5914">
        <w:rPr>
          <w:rFonts w:ascii="Times New Roman" w:hAnsi="Times New Roman" w:cs="Times New Roman"/>
        </w:rPr>
        <w:t>», утвержденно</w:t>
      </w:r>
      <w:r w:rsidR="00BD10C5" w:rsidRPr="006E5914">
        <w:rPr>
          <w:rFonts w:ascii="Times New Roman" w:hAnsi="Times New Roman" w:cs="Times New Roman"/>
        </w:rPr>
        <w:t>му</w:t>
      </w:r>
      <w:r w:rsidR="0040636D" w:rsidRPr="006E5914">
        <w:rPr>
          <w:rFonts w:ascii="Times New Roman" w:hAnsi="Times New Roman" w:cs="Times New Roman"/>
        </w:rPr>
        <w:t xml:space="preserve"> приказом </w:t>
      </w:r>
      <w:r w:rsidR="00190F3C" w:rsidRPr="006E5914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="006032A6" w:rsidRPr="006E5914">
        <w:rPr>
          <w:rFonts w:ascii="Times New Roman" w:hAnsi="Times New Roman" w:cs="Times New Roman"/>
        </w:rPr>
        <w:t xml:space="preserve"> </w:t>
      </w:r>
      <w:r w:rsidR="00545E66" w:rsidRPr="00545E66">
        <w:rPr>
          <w:rFonts w:ascii="Times New Roman" w:hAnsi="Times New Roman" w:cs="Times New Roman"/>
        </w:rPr>
        <w:t>от 02 августа 2013 г. № 701</w:t>
      </w:r>
      <w:r w:rsidR="006032A6" w:rsidRPr="006E5914">
        <w:rPr>
          <w:rFonts w:ascii="Times New Roman" w:hAnsi="Times New Roman" w:cs="Times New Roman"/>
        </w:rPr>
        <w:t>;</w:t>
      </w:r>
      <w:r w:rsidR="00BD10C5" w:rsidRPr="006E5914">
        <w:rPr>
          <w:rFonts w:ascii="Times New Roman" w:hAnsi="Times New Roman" w:cs="Times New Roman"/>
        </w:rPr>
        <w:t xml:space="preserve"> </w:t>
      </w:r>
      <w:r w:rsidR="00545E66">
        <w:rPr>
          <w:rFonts w:ascii="Times New Roman" w:hAnsi="Times New Roman" w:cs="Times New Roman"/>
        </w:rPr>
        <w:t>29</w:t>
      </w:r>
      <w:r w:rsidRPr="006E5914">
        <w:rPr>
          <w:rFonts w:ascii="Times New Roman" w:hAnsi="Times New Roman" w:cs="Times New Roman"/>
        </w:rPr>
        <w:t>.0</w:t>
      </w:r>
      <w:r w:rsidR="00545E66">
        <w:rPr>
          <w:rFonts w:ascii="Times New Roman" w:hAnsi="Times New Roman" w:cs="Times New Roman"/>
        </w:rPr>
        <w:t>1</w:t>
      </w:r>
      <w:r w:rsidRPr="006E5914">
        <w:rPr>
          <w:rFonts w:ascii="Times New Roman" w:hAnsi="Times New Roman" w:cs="Times New Roman"/>
        </w:rPr>
        <w:t>.0</w:t>
      </w:r>
      <w:r w:rsidR="00545E66">
        <w:rPr>
          <w:rFonts w:ascii="Times New Roman" w:hAnsi="Times New Roman" w:cs="Times New Roman"/>
        </w:rPr>
        <w:t>7</w:t>
      </w:r>
      <w:r w:rsidRPr="006E5914">
        <w:rPr>
          <w:rFonts w:ascii="Times New Roman" w:hAnsi="Times New Roman" w:cs="Times New Roman"/>
        </w:rPr>
        <w:t xml:space="preserve"> «</w:t>
      </w:r>
      <w:r w:rsidR="00545E66">
        <w:rPr>
          <w:rFonts w:ascii="Times New Roman" w:hAnsi="Times New Roman" w:cs="Times New Roman"/>
        </w:rPr>
        <w:t>Портной</w:t>
      </w:r>
      <w:r w:rsidRPr="006E5914">
        <w:rPr>
          <w:rFonts w:ascii="Times New Roman" w:hAnsi="Times New Roman" w:cs="Times New Roman"/>
        </w:rPr>
        <w:t xml:space="preserve">», утвержденному приказом Министерства образования и науки Российской Федерации  от </w:t>
      </w:r>
      <w:r w:rsidRPr="006E5914">
        <w:rPr>
          <w:rStyle w:val="affff5"/>
          <w:rFonts w:ascii="Times New Roman" w:hAnsi="Times New Roman"/>
          <w:i w:val="0"/>
        </w:rPr>
        <w:t>13 августа 2014 г. N 998</w:t>
      </w:r>
      <w:r>
        <w:rPr>
          <w:rFonts w:ascii="Times New Roman" w:hAnsi="Times New Roman" w:cs="Times New Roman"/>
        </w:rPr>
        <w:t xml:space="preserve">, </w:t>
      </w:r>
      <w:r w:rsidR="00190F3C" w:rsidRPr="006E5914">
        <w:rPr>
          <w:rFonts w:ascii="Times New Roman" w:hAnsi="Times New Roman" w:cs="Times New Roman"/>
        </w:rPr>
        <w:t xml:space="preserve">установлено: </w:t>
      </w:r>
    </w:p>
    <w:p w:rsidR="00190F3C" w:rsidRPr="006E5914" w:rsidRDefault="0040636D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Соответствие содержания подготовки обучающихся </w:t>
      </w:r>
      <w:r w:rsidR="00464CD1" w:rsidRPr="006E5914">
        <w:rPr>
          <w:rFonts w:ascii="Times New Roman" w:hAnsi="Times New Roman" w:cs="Times New Roman"/>
        </w:rPr>
        <w:t xml:space="preserve">организации </w:t>
      </w:r>
      <w:r w:rsidRPr="006E5914">
        <w:rPr>
          <w:rFonts w:ascii="Times New Roman" w:hAnsi="Times New Roman" w:cs="Times New Roman"/>
        </w:rPr>
        <w:t>ФГОС по заявленн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DD2872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;</w:t>
      </w:r>
    </w:p>
    <w:p w:rsidR="00464CD1" w:rsidRPr="006E5914" w:rsidRDefault="0040636D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Соответствие качества фондов</w:t>
      </w:r>
      <w:r w:rsidR="00464CD1" w:rsidRPr="006E5914">
        <w:rPr>
          <w:rFonts w:ascii="Times New Roman" w:hAnsi="Times New Roman" w:cs="Times New Roman"/>
        </w:rPr>
        <w:t xml:space="preserve"> оценочных средств организации ФГОС по заявленн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программ</w:t>
      </w:r>
      <w:r w:rsidR="00DD2872" w:rsidRPr="006E5914">
        <w:rPr>
          <w:rFonts w:ascii="Times New Roman" w:hAnsi="Times New Roman" w:cs="Times New Roman"/>
        </w:rPr>
        <w:t>ам</w:t>
      </w:r>
      <w:r w:rsidR="00464CD1" w:rsidRPr="006E5914">
        <w:rPr>
          <w:rFonts w:ascii="Times New Roman" w:hAnsi="Times New Roman" w:cs="Times New Roman"/>
        </w:rPr>
        <w:t>;</w:t>
      </w:r>
    </w:p>
    <w:p w:rsidR="00464CD1" w:rsidRPr="006E5914" w:rsidRDefault="00464CD1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</w:t>
      </w:r>
      <w:r w:rsidR="0040636D" w:rsidRPr="006E5914">
        <w:rPr>
          <w:rFonts w:ascii="Times New Roman" w:hAnsi="Times New Roman" w:cs="Times New Roman"/>
        </w:rPr>
        <w:t>оответстви</w:t>
      </w:r>
      <w:r w:rsidRPr="006E5914">
        <w:rPr>
          <w:rFonts w:ascii="Times New Roman" w:hAnsi="Times New Roman" w:cs="Times New Roman"/>
        </w:rPr>
        <w:t>е</w:t>
      </w:r>
      <w:r w:rsidR="0040636D" w:rsidRPr="006E5914">
        <w:rPr>
          <w:rFonts w:ascii="Times New Roman" w:hAnsi="Times New Roman" w:cs="Times New Roman"/>
        </w:rPr>
        <w:t xml:space="preserve"> условий организации образовательной деятельности организации, </w:t>
      </w:r>
      <w:r w:rsidRPr="006E5914">
        <w:rPr>
          <w:rFonts w:ascii="Times New Roman" w:hAnsi="Times New Roman" w:cs="Times New Roman"/>
        </w:rPr>
        <w:t>ФГОС по заявленн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CE4DE6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;</w:t>
      </w:r>
    </w:p>
    <w:p w:rsidR="0040636D" w:rsidRPr="006E5914" w:rsidRDefault="00464CD1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Соответствие</w:t>
      </w:r>
      <w:r w:rsidR="0040636D" w:rsidRPr="006E5914">
        <w:rPr>
          <w:rFonts w:ascii="Times New Roman" w:hAnsi="Times New Roman" w:cs="Times New Roman"/>
        </w:rPr>
        <w:t xml:space="preserve"> качества подго</w:t>
      </w:r>
      <w:r w:rsidR="00F144D9" w:rsidRPr="006E5914">
        <w:rPr>
          <w:rFonts w:ascii="Times New Roman" w:hAnsi="Times New Roman" w:cs="Times New Roman"/>
        </w:rPr>
        <w:t>товки обучающихся в организации</w:t>
      </w:r>
      <w:r w:rsidR="0040636D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>ФГОС по заявленн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CE4DE6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.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Style w:val="a3"/>
          <w:rFonts w:ascii="Times New Roman" w:hAnsi="Times New Roman" w:cs="Times New Roman"/>
          <w:bCs/>
        </w:rPr>
      </w:pPr>
      <w:r w:rsidRPr="006E5914">
        <w:rPr>
          <w:rStyle w:val="a3"/>
          <w:rFonts w:ascii="Times New Roman" w:hAnsi="Times New Roman" w:cs="Times New Roman"/>
          <w:bCs/>
        </w:rPr>
        <w:t xml:space="preserve">                                  ВЫВОДЫ</w:t>
      </w:r>
    </w:p>
    <w:p w:rsidR="005B7B04" w:rsidRPr="006E5914" w:rsidRDefault="005B7B04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  По   результатам   аккредитационной    экспертизы       в отношении</w:t>
      </w:r>
      <w:r w:rsidR="00F144D9" w:rsidRPr="006E5914">
        <w:rPr>
          <w:rFonts w:ascii="Times New Roman" w:hAnsi="Times New Roman" w:cs="Times New Roman"/>
        </w:rPr>
        <w:t xml:space="preserve"> основн</w:t>
      </w:r>
      <w:r w:rsidR="00CE4DE6" w:rsidRPr="006E5914">
        <w:rPr>
          <w:rFonts w:ascii="Times New Roman" w:hAnsi="Times New Roman" w:cs="Times New Roman"/>
        </w:rPr>
        <w:t>ых</w:t>
      </w:r>
      <w:r w:rsidRPr="006E5914">
        <w:rPr>
          <w:rFonts w:ascii="Times New Roman" w:hAnsi="Times New Roman" w:cs="Times New Roman"/>
        </w:rPr>
        <w:t xml:space="preserve"> образов</w:t>
      </w:r>
      <w:r w:rsidR="00F144D9" w:rsidRPr="006E5914">
        <w:rPr>
          <w:rFonts w:ascii="Times New Roman" w:hAnsi="Times New Roman" w:cs="Times New Roman"/>
        </w:rPr>
        <w:t>ательн</w:t>
      </w:r>
      <w:r w:rsidR="00CE4DE6" w:rsidRPr="006E5914">
        <w:rPr>
          <w:rFonts w:ascii="Times New Roman" w:hAnsi="Times New Roman" w:cs="Times New Roman"/>
        </w:rPr>
        <w:t>ых</w:t>
      </w:r>
      <w:r w:rsidR="00F144D9" w:rsidRPr="006E5914">
        <w:rPr>
          <w:rFonts w:ascii="Times New Roman" w:hAnsi="Times New Roman" w:cs="Times New Roman"/>
        </w:rPr>
        <w:t xml:space="preserve"> программ </w:t>
      </w:r>
      <w:r w:rsidRPr="006E5914">
        <w:rPr>
          <w:rFonts w:ascii="Times New Roman" w:hAnsi="Times New Roman" w:cs="Times New Roman"/>
        </w:rPr>
        <w:t xml:space="preserve"> </w:t>
      </w:r>
      <w:r w:rsidR="00F144D9" w:rsidRPr="006E5914">
        <w:rPr>
          <w:rFonts w:ascii="Times New Roman" w:hAnsi="Times New Roman" w:cs="Times New Roman"/>
        </w:rPr>
        <w:t xml:space="preserve">среднего профессионального образования </w:t>
      </w:r>
      <w:r w:rsidR="00B978FE">
        <w:rPr>
          <w:rFonts w:ascii="Times New Roman" w:hAnsi="Times New Roman" w:cs="Times New Roman"/>
        </w:rPr>
        <w:t>23</w:t>
      </w:r>
      <w:r w:rsidR="00F144D9" w:rsidRPr="006E5914">
        <w:rPr>
          <w:rFonts w:ascii="Times New Roman" w:hAnsi="Times New Roman" w:cs="Times New Roman"/>
        </w:rPr>
        <w:t xml:space="preserve">.00.00 </w:t>
      </w:r>
      <w:r w:rsidR="00B978FE">
        <w:rPr>
          <w:rFonts w:ascii="Times New Roman" w:hAnsi="Times New Roman" w:cs="Times New Roman"/>
        </w:rPr>
        <w:t>Техника и технологии наземного транспорта</w:t>
      </w:r>
      <w:r w:rsidR="00F144D9" w:rsidRPr="006E5914">
        <w:rPr>
          <w:rFonts w:ascii="Times New Roman" w:hAnsi="Times New Roman" w:cs="Times New Roman"/>
        </w:rPr>
        <w:t xml:space="preserve">,  </w:t>
      </w:r>
      <w:r w:rsidR="00B978FE">
        <w:rPr>
          <w:rFonts w:ascii="Times New Roman" w:hAnsi="Times New Roman" w:cs="Times New Roman"/>
        </w:rPr>
        <w:t>23</w:t>
      </w:r>
      <w:r w:rsidR="00F144D9" w:rsidRPr="006E5914">
        <w:rPr>
          <w:rFonts w:ascii="Times New Roman" w:hAnsi="Times New Roman" w:cs="Times New Roman"/>
        </w:rPr>
        <w:t>.0</w:t>
      </w:r>
      <w:r w:rsidR="00B70D7D">
        <w:rPr>
          <w:rFonts w:ascii="Times New Roman" w:hAnsi="Times New Roman" w:cs="Times New Roman"/>
        </w:rPr>
        <w:t>1</w:t>
      </w:r>
      <w:r w:rsidR="00F144D9" w:rsidRPr="006E5914">
        <w:rPr>
          <w:rFonts w:ascii="Times New Roman" w:hAnsi="Times New Roman" w:cs="Times New Roman"/>
        </w:rPr>
        <w:t>.</w:t>
      </w:r>
      <w:r w:rsidR="00B978FE">
        <w:rPr>
          <w:rFonts w:ascii="Times New Roman" w:hAnsi="Times New Roman" w:cs="Times New Roman"/>
        </w:rPr>
        <w:t>03</w:t>
      </w:r>
      <w:r w:rsidR="00F144D9" w:rsidRPr="006E5914">
        <w:rPr>
          <w:rFonts w:ascii="Times New Roman" w:hAnsi="Times New Roman" w:cs="Times New Roman"/>
        </w:rPr>
        <w:t xml:space="preserve"> </w:t>
      </w:r>
      <w:r w:rsidR="00B978FE">
        <w:rPr>
          <w:rFonts w:ascii="Times New Roman" w:hAnsi="Times New Roman" w:cs="Times New Roman"/>
        </w:rPr>
        <w:t>Автомеханик,</w:t>
      </w:r>
      <w:r w:rsidR="00F144D9" w:rsidRPr="006E5914">
        <w:rPr>
          <w:rFonts w:ascii="Times New Roman" w:hAnsi="Times New Roman" w:cs="Times New Roman"/>
        </w:rPr>
        <w:t xml:space="preserve"> подготовки </w:t>
      </w:r>
      <w:r w:rsidR="00B978FE">
        <w:rPr>
          <w:rFonts w:ascii="Times New Roman" w:hAnsi="Times New Roman" w:cs="Times New Roman"/>
        </w:rPr>
        <w:t xml:space="preserve">квалифицированных </w:t>
      </w:r>
      <w:r w:rsidR="00B978FE">
        <w:rPr>
          <w:rFonts w:ascii="Times New Roman" w:hAnsi="Times New Roman" w:cs="Times New Roman"/>
        </w:rPr>
        <w:lastRenderedPageBreak/>
        <w:t>рабочих, служащих</w:t>
      </w:r>
      <w:r w:rsidR="00F94A36" w:rsidRPr="006E5914">
        <w:rPr>
          <w:rFonts w:ascii="Times New Roman" w:hAnsi="Times New Roman" w:cs="Times New Roman"/>
        </w:rPr>
        <w:t>;</w:t>
      </w:r>
      <w:r w:rsidR="00CE4DE6" w:rsidRPr="006E5914">
        <w:rPr>
          <w:rFonts w:ascii="Times New Roman" w:hAnsi="Times New Roman" w:cs="Times New Roman"/>
        </w:rPr>
        <w:t xml:space="preserve"> </w:t>
      </w:r>
      <w:r w:rsidR="00B978FE">
        <w:rPr>
          <w:rFonts w:ascii="Times New Roman" w:hAnsi="Times New Roman" w:cs="Times New Roman"/>
        </w:rPr>
        <w:t>29</w:t>
      </w:r>
      <w:r w:rsidR="00CE4DE6" w:rsidRPr="006E5914">
        <w:rPr>
          <w:rFonts w:ascii="Times New Roman" w:hAnsi="Times New Roman" w:cs="Times New Roman"/>
        </w:rPr>
        <w:t xml:space="preserve">.00.00 </w:t>
      </w:r>
      <w:r w:rsidR="00B978FE">
        <w:rPr>
          <w:rFonts w:ascii="Times New Roman" w:hAnsi="Times New Roman" w:cs="Times New Roman"/>
        </w:rPr>
        <w:t>Технологии легкой промышленности</w:t>
      </w:r>
      <w:r w:rsidR="00CE4DE6" w:rsidRPr="006E5914">
        <w:rPr>
          <w:rFonts w:ascii="Times New Roman" w:hAnsi="Times New Roman" w:cs="Times New Roman"/>
        </w:rPr>
        <w:t xml:space="preserve">, </w:t>
      </w:r>
      <w:r w:rsidR="00B978FE">
        <w:rPr>
          <w:rFonts w:ascii="Times New Roman" w:hAnsi="Times New Roman" w:cs="Times New Roman"/>
        </w:rPr>
        <w:t>29</w:t>
      </w:r>
      <w:r w:rsidR="006002FF" w:rsidRPr="006E5914">
        <w:rPr>
          <w:rFonts w:ascii="Times New Roman" w:hAnsi="Times New Roman" w:cs="Times New Roman"/>
        </w:rPr>
        <w:t>.0</w:t>
      </w:r>
      <w:r w:rsidR="00B70D7D">
        <w:rPr>
          <w:rFonts w:ascii="Times New Roman" w:hAnsi="Times New Roman" w:cs="Times New Roman"/>
        </w:rPr>
        <w:t>1</w:t>
      </w:r>
      <w:r w:rsidR="006002FF" w:rsidRPr="006E5914">
        <w:rPr>
          <w:rFonts w:ascii="Times New Roman" w:hAnsi="Times New Roman" w:cs="Times New Roman"/>
        </w:rPr>
        <w:t>.0</w:t>
      </w:r>
      <w:r w:rsidR="00B978FE">
        <w:rPr>
          <w:rFonts w:ascii="Times New Roman" w:hAnsi="Times New Roman" w:cs="Times New Roman"/>
        </w:rPr>
        <w:t>7</w:t>
      </w:r>
      <w:r w:rsidR="006002FF" w:rsidRPr="006E5914">
        <w:rPr>
          <w:rFonts w:ascii="Times New Roman" w:hAnsi="Times New Roman" w:cs="Times New Roman"/>
        </w:rPr>
        <w:t xml:space="preserve"> </w:t>
      </w:r>
      <w:r w:rsidR="00B978FE">
        <w:rPr>
          <w:rFonts w:ascii="Times New Roman" w:hAnsi="Times New Roman" w:cs="Times New Roman"/>
        </w:rPr>
        <w:t>Портной</w:t>
      </w:r>
      <w:r w:rsidR="006002FF" w:rsidRPr="006E5914">
        <w:rPr>
          <w:rFonts w:ascii="Times New Roman" w:hAnsi="Times New Roman" w:cs="Times New Roman"/>
        </w:rPr>
        <w:t xml:space="preserve"> подготовки </w:t>
      </w:r>
      <w:r w:rsidR="00CE4DE6" w:rsidRPr="006E5914">
        <w:rPr>
          <w:rFonts w:ascii="Times New Roman" w:hAnsi="Times New Roman" w:cs="Times New Roman"/>
        </w:rPr>
        <w:t xml:space="preserve">подготовки </w:t>
      </w:r>
      <w:r w:rsidR="00B978FE">
        <w:rPr>
          <w:rFonts w:ascii="Times New Roman" w:hAnsi="Times New Roman" w:cs="Times New Roman"/>
        </w:rPr>
        <w:t>квалифицированных рабочих, служащих</w:t>
      </w:r>
      <w:r w:rsidR="006002FF">
        <w:rPr>
          <w:rFonts w:ascii="Times New Roman" w:hAnsi="Times New Roman" w:cs="Times New Roman"/>
        </w:rPr>
        <w:t>,</w:t>
      </w:r>
      <w:r w:rsidR="00F94A36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 xml:space="preserve">установлено </w:t>
      </w:r>
      <w:r w:rsidR="00F144D9" w:rsidRPr="006E5914">
        <w:rPr>
          <w:rFonts w:ascii="Times New Roman" w:hAnsi="Times New Roman" w:cs="Times New Roman"/>
        </w:rPr>
        <w:t>соответствие</w:t>
      </w:r>
      <w:r w:rsidRPr="006E5914">
        <w:rPr>
          <w:rFonts w:ascii="Times New Roman" w:hAnsi="Times New Roman" w:cs="Times New Roman"/>
        </w:rPr>
        <w:t xml:space="preserve"> содержания и качества</w:t>
      </w:r>
      <w:r w:rsidR="00F144D9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>подготовки обучающихся  ФГОС.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  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Руководитель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экспертной группы</w:t>
      </w:r>
      <w:r w:rsidR="005B7B04" w:rsidRPr="006E5914">
        <w:rPr>
          <w:rFonts w:ascii="Times New Roman" w:hAnsi="Times New Roman" w:cs="Times New Roman"/>
        </w:rPr>
        <w:t xml:space="preserve">                    </w:t>
      </w:r>
      <w:r w:rsidRPr="006E5914">
        <w:rPr>
          <w:rFonts w:ascii="Times New Roman" w:hAnsi="Times New Roman" w:cs="Times New Roman"/>
        </w:rPr>
        <w:t xml:space="preserve"> _______________ </w:t>
      </w:r>
      <w:r w:rsidR="00CD6BAD" w:rsidRPr="006E5914">
        <w:rPr>
          <w:rFonts w:ascii="Times New Roman" w:hAnsi="Times New Roman" w:cs="Times New Roman"/>
        </w:rPr>
        <w:t xml:space="preserve">                 </w:t>
      </w:r>
      <w:r w:rsidR="006E5914" w:rsidRPr="006E5914">
        <w:rPr>
          <w:rFonts w:ascii="Times New Roman" w:hAnsi="Times New Roman" w:cs="Times New Roman"/>
        </w:rPr>
        <w:t>Заволоко Ирина Анатольевна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sectPr w:rsidR="00190F3C" w:rsidRPr="006E5914" w:rsidSect="00F144D9">
      <w:pgSz w:w="11900" w:h="16800"/>
      <w:pgMar w:top="567" w:right="800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DB" w:rsidRDefault="005E01DB" w:rsidP="00772B35">
      <w:r>
        <w:separator/>
      </w:r>
    </w:p>
  </w:endnote>
  <w:endnote w:type="continuationSeparator" w:id="0">
    <w:p w:rsidR="005E01DB" w:rsidRDefault="005E01DB" w:rsidP="007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DB" w:rsidRDefault="005E01DB" w:rsidP="00772B35">
      <w:r>
        <w:separator/>
      </w:r>
    </w:p>
  </w:footnote>
  <w:footnote w:type="continuationSeparator" w:id="0">
    <w:p w:rsidR="005E01DB" w:rsidRDefault="005E01DB" w:rsidP="0077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35"/>
    <w:rsid w:val="000663C8"/>
    <w:rsid w:val="00092672"/>
    <w:rsid w:val="000A24B5"/>
    <w:rsid w:val="000A674F"/>
    <w:rsid w:val="000D1087"/>
    <w:rsid w:val="000D4F6A"/>
    <w:rsid w:val="000D6A55"/>
    <w:rsid w:val="000E4E5F"/>
    <w:rsid w:val="00117AAF"/>
    <w:rsid w:val="001444F8"/>
    <w:rsid w:val="00151B05"/>
    <w:rsid w:val="00190F3C"/>
    <w:rsid w:val="00234180"/>
    <w:rsid w:val="0024014C"/>
    <w:rsid w:val="0024318B"/>
    <w:rsid w:val="00251B36"/>
    <w:rsid w:val="00260444"/>
    <w:rsid w:val="002A6B9A"/>
    <w:rsid w:val="002C2A3E"/>
    <w:rsid w:val="002E1CD2"/>
    <w:rsid w:val="00355A41"/>
    <w:rsid w:val="0037037C"/>
    <w:rsid w:val="003949B5"/>
    <w:rsid w:val="003D59FE"/>
    <w:rsid w:val="0040636D"/>
    <w:rsid w:val="004109A9"/>
    <w:rsid w:val="00424E9B"/>
    <w:rsid w:val="00426032"/>
    <w:rsid w:val="0045132B"/>
    <w:rsid w:val="004527FD"/>
    <w:rsid w:val="00464CD1"/>
    <w:rsid w:val="00475D6F"/>
    <w:rsid w:val="004D6B56"/>
    <w:rsid w:val="004F3680"/>
    <w:rsid w:val="0050224B"/>
    <w:rsid w:val="00545E66"/>
    <w:rsid w:val="005609EC"/>
    <w:rsid w:val="005629DF"/>
    <w:rsid w:val="0058635D"/>
    <w:rsid w:val="005A250C"/>
    <w:rsid w:val="005B7B04"/>
    <w:rsid w:val="005C2722"/>
    <w:rsid w:val="005E01DB"/>
    <w:rsid w:val="006002FF"/>
    <w:rsid w:val="006032A6"/>
    <w:rsid w:val="0061367A"/>
    <w:rsid w:val="00621C8B"/>
    <w:rsid w:val="00664280"/>
    <w:rsid w:val="006C2F18"/>
    <w:rsid w:val="006E5914"/>
    <w:rsid w:val="006E77FC"/>
    <w:rsid w:val="007202C7"/>
    <w:rsid w:val="007321DD"/>
    <w:rsid w:val="0075117A"/>
    <w:rsid w:val="00772B35"/>
    <w:rsid w:val="00777615"/>
    <w:rsid w:val="007939AC"/>
    <w:rsid w:val="007D1958"/>
    <w:rsid w:val="007D2001"/>
    <w:rsid w:val="007E65BA"/>
    <w:rsid w:val="007E6CD4"/>
    <w:rsid w:val="007F41C8"/>
    <w:rsid w:val="008212EC"/>
    <w:rsid w:val="008429C7"/>
    <w:rsid w:val="008E73CE"/>
    <w:rsid w:val="008F045B"/>
    <w:rsid w:val="00900FB0"/>
    <w:rsid w:val="00921FA7"/>
    <w:rsid w:val="0093305D"/>
    <w:rsid w:val="0094587B"/>
    <w:rsid w:val="00961870"/>
    <w:rsid w:val="009754A8"/>
    <w:rsid w:val="009B2545"/>
    <w:rsid w:val="009B7D08"/>
    <w:rsid w:val="009D50E0"/>
    <w:rsid w:val="009E4190"/>
    <w:rsid w:val="009F7AB6"/>
    <w:rsid w:val="00A25A04"/>
    <w:rsid w:val="00A32451"/>
    <w:rsid w:val="00A57302"/>
    <w:rsid w:val="00A57FD1"/>
    <w:rsid w:val="00A6225F"/>
    <w:rsid w:val="00A93B0E"/>
    <w:rsid w:val="00AA3A66"/>
    <w:rsid w:val="00AF1DCD"/>
    <w:rsid w:val="00B0620E"/>
    <w:rsid w:val="00B2788D"/>
    <w:rsid w:val="00B279FD"/>
    <w:rsid w:val="00B41560"/>
    <w:rsid w:val="00B42435"/>
    <w:rsid w:val="00B61588"/>
    <w:rsid w:val="00B70D7D"/>
    <w:rsid w:val="00B8251D"/>
    <w:rsid w:val="00B978FE"/>
    <w:rsid w:val="00BA626B"/>
    <w:rsid w:val="00BC7DF7"/>
    <w:rsid w:val="00BD10C5"/>
    <w:rsid w:val="00C04EFA"/>
    <w:rsid w:val="00C569B8"/>
    <w:rsid w:val="00CC6177"/>
    <w:rsid w:val="00CD66C5"/>
    <w:rsid w:val="00CD6BAD"/>
    <w:rsid w:val="00CE4DE6"/>
    <w:rsid w:val="00CF6C57"/>
    <w:rsid w:val="00D147A4"/>
    <w:rsid w:val="00D1624B"/>
    <w:rsid w:val="00D17FBE"/>
    <w:rsid w:val="00D21CCC"/>
    <w:rsid w:val="00D379E6"/>
    <w:rsid w:val="00DA2174"/>
    <w:rsid w:val="00DC0BBF"/>
    <w:rsid w:val="00DD2872"/>
    <w:rsid w:val="00E022FF"/>
    <w:rsid w:val="00E12C6F"/>
    <w:rsid w:val="00E567DB"/>
    <w:rsid w:val="00E730BF"/>
    <w:rsid w:val="00ED4C6B"/>
    <w:rsid w:val="00F007F4"/>
    <w:rsid w:val="00F144D9"/>
    <w:rsid w:val="00F41BD1"/>
    <w:rsid w:val="00F832F3"/>
    <w:rsid w:val="00F86F4E"/>
    <w:rsid w:val="00F94A36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0AD662-35A8-4625-ACDB-197CF34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9E4190"/>
    <w:pPr>
      <w:spacing w:after="0" w:line="240" w:lineRule="auto"/>
    </w:pPr>
  </w:style>
  <w:style w:type="paragraph" w:styleId="affff2">
    <w:name w:val="Balloon Text"/>
    <w:basedOn w:val="a"/>
    <w:link w:val="affff3"/>
    <w:uiPriority w:val="99"/>
    <w:semiHidden/>
    <w:unhideWhenUsed/>
    <w:rsid w:val="002C2A3E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2C2A3E"/>
    <w:rPr>
      <w:rFonts w:ascii="Segoe UI" w:hAnsi="Segoe UI" w:cs="Segoe UI"/>
      <w:sz w:val="18"/>
      <w:szCs w:val="18"/>
    </w:rPr>
  </w:style>
  <w:style w:type="character" w:styleId="affff4">
    <w:name w:val="Strong"/>
    <w:basedOn w:val="a0"/>
    <w:uiPriority w:val="22"/>
    <w:qFormat/>
    <w:locked/>
    <w:rsid w:val="000D4F6A"/>
    <w:rPr>
      <w:rFonts w:cs="Times New Roman"/>
      <w:b/>
    </w:rPr>
  </w:style>
  <w:style w:type="character" w:styleId="affff5">
    <w:name w:val="Emphasis"/>
    <w:basedOn w:val="a0"/>
    <w:uiPriority w:val="20"/>
    <w:qFormat/>
    <w:locked/>
    <w:rsid w:val="00A32451"/>
    <w:rPr>
      <w:rFonts w:cs="Times New Roman"/>
      <w:i/>
      <w:iCs/>
    </w:rPr>
  </w:style>
  <w:style w:type="paragraph" w:styleId="affff6">
    <w:name w:val="Body Text"/>
    <w:basedOn w:val="a"/>
    <w:link w:val="affff7"/>
    <w:uiPriority w:val="1"/>
    <w:qFormat/>
    <w:rsid w:val="000D6A55"/>
    <w:pPr>
      <w:ind w:left="1587"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fff7">
    <w:name w:val="Основной текст Знак"/>
    <w:basedOn w:val="a0"/>
    <w:link w:val="affff6"/>
    <w:uiPriority w:val="1"/>
    <w:locked/>
    <w:rsid w:val="000D6A55"/>
    <w:rPr>
      <w:rFonts w:ascii="Times New Roman" w:hAnsi="Times New Roman" w:cs="Times New Roman"/>
      <w:sz w:val="28"/>
      <w:szCs w:val="28"/>
    </w:rPr>
  </w:style>
  <w:style w:type="character" w:customStyle="1" w:styleId="affff8">
    <w:name w:val="Основной текст_"/>
    <w:locked/>
    <w:rsid w:val="000D6A55"/>
    <w:rPr>
      <w:sz w:val="21"/>
    </w:rPr>
  </w:style>
  <w:style w:type="character" w:customStyle="1" w:styleId="41">
    <w:name w:val="Основной текст (4)_"/>
    <w:link w:val="410"/>
    <w:locked/>
    <w:rsid w:val="000D6A55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D6A55"/>
    <w:pPr>
      <w:shd w:val="clear" w:color="auto" w:fill="FFFFFF"/>
      <w:autoSpaceDE/>
      <w:autoSpaceDN/>
      <w:adjustRightInd/>
      <w:spacing w:line="274" w:lineRule="exact"/>
      <w:ind w:firstLine="0"/>
      <w:jc w:val="left"/>
    </w:pPr>
    <w:rPr>
      <w:rFonts w:ascii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8BD2-AD1B-43E2-ACF4-94CCD22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Сорокин Александр Сергеевич</cp:lastModifiedBy>
  <cp:revision>2</cp:revision>
  <cp:lastPrinted>2019-05-30T10:20:00Z</cp:lastPrinted>
  <dcterms:created xsi:type="dcterms:W3CDTF">2020-11-17T10:45:00Z</dcterms:created>
  <dcterms:modified xsi:type="dcterms:W3CDTF">2020-11-17T10:45:00Z</dcterms:modified>
</cp:coreProperties>
</file>